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107D7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D107D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МЧС России от 20.12.2016 N 682</w:t>
            </w:r>
            <w:r>
              <w:rPr>
                <w:sz w:val="48"/>
                <w:szCs w:val="48"/>
              </w:rPr>
              <w:br/>
              <w:t>"Об утверждении порядка рассмотрения служебного спора в федеральной противопожарной службе Государственной противопожарной службы"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(Зарегистрировано в Минюсте России 13.01.2017 N 45217)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D107D7" w:rsidP="00DC38B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D107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D107D7">
      <w:pPr>
        <w:pStyle w:val="ConsPlusNormal"/>
        <w:jc w:val="both"/>
        <w:outlineLvl w:val="0"/>
      </w:pPr>
    </w:p>
    <w:p w:rsidR="00000000" w:rsidRDefault="00D107D7">
      <w:pPr>
        <w:pStyle w:val="ConsPlusNormal"/>
        <w:outlineLvl w:val="0"/>
      </w:pPr>
      <w:r>
        <w:t>Зарегистрировано в Минюсте России 13 января 2017 г. N 45217</w:t>
      </w:r>
    </w:p>
    <w:p w:rsidR="00000000" w:rsidRDefault="00D107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107D7">
      <w:pPr>
        <w:pStyle w:val="ConsPlusNormal"/>
      </w:pPr>
    </w:p>
    <w:p w:rsidR="00000000" w:rsidRDefault="00D107D7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000000" w:rsidRDefault="00D107D7">
      <w:pPr>
        <w:pStyle w:val="ConsPlusTitle"/>
        <w:jc w:val="center"/>
      </w:pPr>
      <w:r>
        <w:t>ОБОРОНЫ, ЧРЕЗВЫЧАЙНЫМ СИТУАЦИЯМ И ЛИКВИДАЦИИ</w:t>
      </w:r>
    </w:p>
    <w:p w:rsidR="00000000" w:rsidRDefault="00D107D7">
      <w:pPr>
        <w:pStyle w:val="ConsPlusTitle"/>
        <w:jc w:val="center"/>
      </w:pPr>
      <w:r>
        <w:t>ПОСЛЕДСТВИЙ СТИХИЙНЫХ БЕДСТВИЙ</w:t>
      </w:r>
    </w:p>
    <w:p w:rsidR="00000000" w:rsidRDefault="00D107D7">
      <w:pPr>
        <w:pStyle w:val="ConsPlusTitle"/>
        <w:jc w:val="center"/>
      </w:pPr>
    </w:p>
    <w:p w:rsidR="00000000" w:rsidRDefault="00D107D7">
      <w:pPr>
        <w:pStyle w:val="ConsPlusTitle"/>
        <w:jc w:val="center"/>
      </w:pPr>
      <w:r>
        <w:t>ПРИКАЗ</w:t>
      </w:r>
    </w:p>
    <w:p w:rsidR="00000000" w:rsidRDefault="00D107D7">
      <w:pPr>
        <w:pStyle w:val="ConsPlusTitle"/>
        <w:jc w:val="center"/>
      </w:pPr>
      <w:r>
        <w:t>от 20 декабря 2016 г. N 682</w:t>
      </w:r>
    </w:p>
    <w:p w:rsidR="00000000" w:rsidRDefault="00D107D7">
      <w:pPr>
        <w:pStyle w:val="ConsPlusTitle"/>
        <w:jc w:val="center"/>
      </w:pPr>
    </w:p>
    <w:p w:rsidR="00000000" w:rsidRDefault="00D107D7">
      <w:pPr>
        <w:pStyle w:val="ConsPlusTitle"/>
        <w:jc w:val="center"/>
      </w:pPr>
      <w:r>
        <w:t>ОБ УТВЕРЖДЕНИИ ПОРЯДКА</w:t>
      </w:r>
    </w:p>
    <w:p w:rsidR="00000000" w:rsidRDefault="00D107D7">
      <w:pPr>
        <w:pStyle w:val="ConsPlusTitle"/>
        <w:jc w:val="center"/>
      </w:pPr>
      <w:r>
        <w:t>РАССМОТРЕНИЯ СЛУЖЕБНОГО СПОРА В ФЕДЕРАЛЬНОЙ ПРОТИВОПОЖАРНОЙ</w:t>
      </w:r>
    </w:p>
    <w:p w:rsidR="00000000" w:rsidRDefault="00D107D7">
      <w:pPr>
        <w:pStyle w:val="ConsPlusTitle"/>
        <w:jc w:val="center"/>
      </w:pPr>
      <w:r>
        <w:t>СЛУЖБЕ ГОСУДАРСТВЕННОЙ ПРОТИВОПОЖАРНОЙ СЛУЖБЫ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ind w:firstLine="540"/>
        <w:jc w:val="both"/>
      </w:pPr>
      <w:r>
        <w:t>В соответствии со статьей 73 Федерального закона от 23 мая 2016 г. N 141-ФЗ "О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Федерации" &lt;1&gt; приказываю:</w:t>
      </w:r>
    </w:p>
    <w:p w:rsidR="00000000" w:rsidRDefault="00D107D7">
      <w:pPr>
        <w:pStyle w:val="ConsPlusNormal"/>
        <w:ind w:firstLine="540"/>
        <w:jc w:val="both"/>
      </w:pPr>
      <w:r>
        <w:t>--</w:t>
      </w:r>
      <w:r>
        <w:t>------------------------------</w:t>
      </w:r>
    </w:p>
    <w:p w:rsidR="00000000" w:rsidRDefault="00D107D7">
      <w:pPr>
        <w:pStyle w:val="ConsPlusNormal"/>
        <w:ind w:firstLine="540"/>
        <w:jc w:val="both"/>
      </w:pPr>
      <w:r>
        <w:t>&lt;1&gt; Собрание законодательства Российской Федерации, 2016, N 22, ст. 3089.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ind w:firstLine="540"/>
        <w:jc w:val="both"/>
      </w:pPr>
      <w:r>
        <w:t xml:space="preserve">Утвердить прилагаемый </w:t>
      </w:r>
      <w:hyperlink w:anchor="Par32" w:tooltip="ПОРЯДОК" w:history="1">
        <w:r>
          <w:rPr>
            <w:color w:val="0000FF"/>
          </w:rPr>
          <w:t>пор</w:t>
        </w:r>
        <w:r>
          <w:rPr>
            <w:color w:val="0000FF"/>
          </w:rPr>
          <w:t>я</w:t>
        </w:r>
        <w:r>
          <w:rPr>
            <w:color w:val="0000FF"/>
          </w:rPr>
          <w:t>док</w:t>
        </w:r>
      </w:hyperlink>
      <w:r>
        <w:t xml:space="preserve"> рассмотрения служебного спора в федеральной противопожарной службе Государственной пр</w:t>
      </w:r>
      <w:r>
        <w:t>отивопожарной службы.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jc w:val="right"/>
      </w:pPr>
      <w:r>
        <w:t>Министр</w:t>
      </w:r>
    </w:p>
    <w:p w:rsidR="00000000" w:rsidRDefault="00D107D7">
      <w:pPr>
        <w:pStyle w:val="ConsPlusNormal"/>
        <w:jc w:val="right"/>
      </w:pPr>
      <w:r>
        <w:t>В.А.ПУЧКОВ</w:t>
      </w: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rmal"/>
        <w:jc w:val="right"/>
        <w:outlineLvl w:val="0"/>
      </w:pPr>
      <w:r>
        <w:t>Приложение</w:t>
      </w:r>
    </w:p>
    <w:p w:rsidR="00000000" w:rsidRDefault="00D107D7">
      <w:pPr>
        <w:pStyle w:val="ConsPlusNormal"/>
        <w:jc w:val="right"/>
      </w:pPr>
      <w:r>
        <w:t>к приказу МЧС России</w:t>
      </w:r>
    </w:p>
    <w:p w:rsidR="00000000" w:rsidRDefault="00D107D7">
      <w:pPr>
        <w:pStyle w:val="ConsPlusNormal"/>
        <w:jc w:val="right"/>
      </w:pPr>
      <w:r>
        <w:t>от 20.12.2016 N 682</w:t>
      </w:r>
    </w:p>
    <w:p w:rsidR="00000000" w:rsidRDefault="00D107D7">
      <w:pPr>
        <w:pStyle w:val="ConsPlusNormal"/>
        <w:jc w:val="center"/>
      </w:pPr>
    </w:p>
    <w:p w:rsidR="00000000" w:rsidRDefault="00D107D7">
      <w:pPr>
        <w:pStyle w:val="ConsPlusTitle"/>
        <w:jc w:val="center"/>
      </w:pPr>
      <w:bookmarkStart w:id="0" w:name="Par32"/>
      <w:bookmarkEnd w:id="0"/>
      <w:r>
        <w:t>ПОРЯДОК</w:t>
      </w:r>
    </w:p>
    <w:p w:rsidR="00000000" w:rsidRDefault="00D107D7">
      <w:pPr>
        <w:pStyle w:val="ConsPlusTitle"/>
        <w:jc w:val="center"/>
      </w:pPr>
      <w:r>
        <w:t>РАССМОТРЕНИЯ СЛУЖЕБНОГО СПОРА В ФЕДЕРАЛЬНОЙ ПРОТИВОПОЖАРНОЙ</w:t>
      </w:r>
    </w:p>
    <w:p w:rsidR="00000000" w:rsidRDefault="00D107D7">
      <w:pPr>
        <w:pStyle w:val="ConsPlusTitle"/>
        <w:jc w:val="center"/>
      </w:pPr>
      <w:r>
        <w:t>СЛУЖБЕ ГОСУДАРСТВЕННОЙ ПРОТИВОПОЖАРНОЙ СЛУЖБЫ</w:t>
      </w:r>
    </w:p>
    <w:p w:rsidR="00000000" w:rsidRDefault="00D107D7">
      <w:pPr>
        <w:pStyle w:val="ConsPlusNormal"/>
        <w:jc w:val="center"/>
      </w:pPr>
    </w:p>
    <w:p w:rsidR="00000000" w:rsidRDefault="00D107D7">
      <w:pPr>
        <w:pStyle w:val="ConsPlusNormal"/>
        <w:jc w:val="center"/>
        <w:outlineLvl w:val="1"/>
      </w:pPr>
      <w:r>
        <w:t>I. Общие положения</w:t>
      </w:r>
    </w:p>
    <w:p w:rsidR="00000000" w:rsidRDefault="00D107D7">
      <w:pPr>
        <w:pStyle w:val="ConsPlusNormal"/>
        <w:jc w:val="center"/>
      </w:pPr>
    </w:p>
    <w:p w:rsidR="00000000" w:rsidRDefault="00D107D7">
      <w:pPr>
        <w:pStyle w:val="ConsPlusNormal"/>
        <w:ind w:firstLine="540"/>
        <w:jc w:val="both"/>
      </w:pPr>
      <w:r>
        <w:t>1.1. Настоя</w:t>
      </w:r>
      <w:r>
        <w:t xml:space="preserve">щий Порядок определяет процедуру рассмотрения и обжалования служебного спора между сотрудником федеральной противопожарной службы Государственной противопожарной службы (далее - сотрудник), гражданином Российской Федерации (далее - гражданин), поступающим </w:t>
      </w:r>
      <w:r>
        <w:t>на службу в федеральную противопожарную службу Государственной противопожарной службы (далее - федеральная противопожарная служба), а также гражданином, ранее состоявшим на службе в федеральной противопожарной службе, и должностным лицом в системе Министер</w:t>
      </w:r>
      <w:r>
        <w:t xml:space="preserve">ства Российской Федерации по делам гражданской обороны, чрезвычайным ситуациям и ликвидации последствий стихийных бедствий (далее - МЧС России), наделенным полномочием по рассмотрению служебного спора в структурных подразделениях центрального аппарата МЧС </w:t>
      </w:r>
      <w:r>
        <w:t>России, территориальных органах МЧС России, учреждениях и организациях, находящихся в ведении МЧС России.</w:t>
      </w:r>
    </w:p>
    <w:p w:rsidR="00000000" w:rsidRDefault="00D107D7">
      <w:pPr>
        <w:pStyle w:val="ConsPlusNormal"/>
        <w:ind w:firstLine="540"/>
        <w:jc w:val="both"/>
      </w:pPr>
      <w:bookmarkStart w:id="1" w:name="Par39"/>
      <w:bookmarkEnd w:id="1"/>
      <w:r>
        <w:t>1.2. Служебные споры рассматриваются:</w:t>
      </w:r>
    </w:p>
    <w:p w:rsidR="00000000" w:rsidRDefault="00D107D7">
      <w:pPr>
        <w:pStyle w:val="ConsPlusNormal"/>
        <w:ind w:firstLine="540"/>
        <w:jc w:val="both"/>
      </w:pPr>
      <w:r>
        <w:t>уполномоченным должностным лицом из числа руководящего состава центрального аппарата МЧС России, наделенным Министром полномочиями по рассмотрению служебного спора в отношении сотрудников федеральной противопожарной службы в рамках исполнения должностных р</w:t>
      </w:r>
      <w:r>
        <w:t>егламентов (инструкций) (далее - уполномоченное должностное лицо) в отношении сотрудников центрального аппарата МЧС России, руководителей территориальных органов МЧС России, руководителей учреждений и организаций центрального подчинения МЧС России;</w:t>
      </w:r>
    </w:p>
    <w:p w:rsidR="00000000" w:rsidRDefault="00D107D7">
      <w:pPr>
        <w:pStyle w:val="ConsPlusNormal"/>
        <w:ind w:firstLine="540"/>
        <w:jc w:val="both"/>
      </w:pPr>
      <w:r>
        <w:t>руковод</w:t>
      </w:r>
      <w:r>
        <w:t xml:space="preserve">ителем (начальником) соответствующего территориального органа МЧС России в отношении </w:t>
      </w:r>
      <w:r>
        <w:lastRenderedPageBreak/>
        <w:t>сотрудников территориальных органов МЧС России, сотрудников учреждений и организаций, подчиненных территориальным органам МЧС России;</w:t>
      </w:r>
    </w:p>
    <w:p w:rsidR="00000000" w:rsidRDefault="00D107D7">
      <w:pPr>
        <w:pStyle w:val="ConsPlusNormal"/>
        <w:ind w:firstLine="540"/>
        <w:jc w:val="both"/>
      </w:pPr>
      <w:r>
        <w:t>руководителями (начальниками) учрежде</w:t>
      </w:r>
      <w:r>
        <w:t>ний и организаций МЧС России (в том числе учреждений и организаций МЧС России центрального подчинения) в отношении сотрудников учреждений и организаций МЧС России.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jc w:val="center"/>
        <w:outlineLvl w:val="1"/>
      </w:pPr>
      <w:r>
        <w:t>II. Порядок рассмотрения и обжалования служебного спора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ind w:firstLine="540"/>
        <w:jc w:val="both"/>
      </w:pPr>
      <w:r>
        <w:t>2.1. Служебный спор в МЧС России п</w:t>
      </w:r>
      <w:r>
        <w:t>о рапорту сотрудника, письменному заявлению гражданина, поступающего на службу в федеральную противопожарную службу, а также ранее состоявшего на службе в федеральной противопожарной службе, рассматривается уполномоченным должностным лицом, руководителем (</w:t>
      </w:r>
      <w:r>
        <w:t>начальником), а при несогласии сотрудника, гражданина с его решением рассматривается вышестоящим должностным лицом, руководителем (начальником).</w:t>
      </w:r>
    </w:p>
    <w:p w:rsidR="00000000" w:rsidRDefault="00D107D7">
      <w:pPr>
        <w:pStyle w:val="ConsPlusNormal"/>
        <w:ind w:firstLine="540"/>
        <w:jc w:val="both"/>
      </w:pPr>
      <w:r>
        <w:t>2.2. Рапорт сотрудника или письменное заявление гражданина, поступающего на службу в федеральную противопожарну</w:t>
      </w:r>
      <w:r>
        <w:t>ю службу либо ранее состоявшего на службе в федеральной противопожарной службе, о разрешении служебного спора подлежит обязательной регистрации в день его подачи.</w:t>
      </w:r>
    </w:p>
    <w:p w:rsidR="00000000" w:rsidRDefault="00D107D7">
      <w:pPr>
        <w:pStyle w:val="ConsPlusNormal"/>
        <w:ind w:firstLine="540"/>
        <w:jc w:val="both"/>
      </w:pPr>
      <w:bookmarkStart w:id="2" w:name="Par48"/>
      <w:bookmarkEnd w:id="2"/>
      <w:r>
        <w:t>2.3. Сотрудник или гражданин, поступающий на службу в федеральную противопожарную с</w:t>
      </w:r>
      <w:r>
        <w:t xml:space="preserve">лужбу либо ранее состоявший на службе в федеральной противопожарной службе, для разрешения служебного спора может обратиться к уполномоченному должностному лицу, руководителю (начальнику), указанному в </w:t>
      </w:r>
      <w:hyperlink w:anchor="Par39" w:tooltip="1.2. Служебные споры рассматриваются:" w:history="1">
        <w:r>
          <w:rPr>
            <w:color w:val="0000FF"/>
          </w:rPr>
          <w:t>пункте 1.2</w:t>
        </w:r>
      </w:hyperlink>
      <w:r>
        <w:t xml:space="preserve"> настоящего Порядка либо в суд в течение трех месяцев со дня, когда он узнал или должен был узнать о нарушении своего права, а для разрешения служебного спора, связанного с увольнением со службы в МЧС России, в течение одного месяца со дня ознакомления с п</w:t>
      </w:r>
      <w:r>
        <w:t>риказом об увольнении &lt;1&gt;.</w:t>
      </w:r>
    </w:p>
    <w:p w:rsidR="00000000" w:rsidRDefault="00D107D7">
      <w:pPr>
        <w:pStyle w:val="ConsPlusNormal"/>
        <w:ind w:firstLine="540"/>
        <w:jc w:val="both"/>
      </w:pPr>
      <w:r>
        <w:t>--------------------------------</w:t>
      </w:r>
    </w:p>
    <w:p w:rsidR="00000000" w:rsidRDefault="00D107D7">
      <w:pPr>
        <w:pStyle w:val="ConsPlusNormal"/>
        <w:ind w:firstLine="540"/>
        <w:jc w:val="both"/>
      </w:pPr>
      <w:r>
        <w:t>&lt;1&gt; В соответствии с пунктом 4 статьи 73 Федерального закона от 23 мая 2016 года N 141-ФЗ "О службе в федеральной противопожарной службе Государственной противопожарной службы".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ind w:firstLine="540"/>
        <w:jc w:val="both"/>
      </w:pPr>
      <w:r>
        <w:t>2.4. В случае про</w:t>
      </w:r>
      <w:r>
        <w:t xml:space="preserve">пуска по уважительной причине сроков, установленных </w:t>
      </w:r>
      <w:hyperlink w:anchor="Par48" w:tooltip="2.3. Сотрудник или гражданин, поступающий на службу в федеральную противопожарную службу либо ранее состоявший на службе в федеральной противопожарной службе, для разрешения служебного спора может обратиться к уполномоченному должностному лицу, руководителю (начальнику), указанному в пункте 1.2 настоящего Порядка либо в суд в течение трех месяцев со дня, когда он узнал или должен был узнать о нарушении своего права, а для разрешения служебного спора, связанного с увольнением со службы в МЧС России, в теч..." w:history="1">
        <w:r>
          <w:rPr>
            <w:color w:val="0000FF"/>
          </w:rPr>
          <w:t>пунктом 2.3</w:t>
        </w:r>
      </w:hyperlink>
      <w:r>
        <w:t xml:space="preserve"> настоящего Порядка, уполномоченное должностное лицо, руководитель (начальник) вправе продлить соответствующий срок на один месяц и рассмотреть служебный спор, по су</w:t>
      </w:r>
      <w:r>
        <w:t>ществу.</w:t>
      </w:r>
    </w:p>
    <w:p w:rsidR="00000000" w:rsidRDefault="00D107D7">
      <w:pPr>
        <w:pStyle w:val="ConsPlusNormal"/>
        <w:ind w:firstLine="540"/>
        <w:jc w:val="both"/>
      </w:pPr>
      <w:r>
        <w:t>2.5. Служебный спор рассматривается в течение одного месяца со дня подачи рапорта сотрудника или письменного заявления гражданина, поступающего на службу в федеральную противопожарную службу либо ранее состоявшего на службе в федеральной противопож</w:t>
      </w:r>
      <w:r>
        <w:t>арной службе.</w:t>
      </w:r>
    </w:p>
    <w:p w:rsidR="00000000" w:rsidRDefault="00D107D7">
      <w:pPr>
        <w:pStyle w:val="ConsPlusNormal"/>
        <w:ind w:firstLine="540"/>
        <w:jc w:val="both"/>
      </w:pPr>
      <w:r>
        <w:t>2.6. Служебный спор рассматривается уполномоченным должностным лицом, руководителем (начальником) на основании представленных сотрудником или гражданином, поступающим на службу в федеральную противопожарную службу либо ранее состоявшим на слу</w:t>
      </w:r>
      <w:r>
        <w:t>жбе в федеральной противопожарной службе, документов.</w:t>
      </w:r>
    </w:p>
    <w:p w:rsidR="00000000" w:rsidRDefault="00D107D7">
      <w:pPr>
        <w:pStyle w:val="ConsPlusNormal"/>
        <w:ind w:firstLine="540"/>
        <w:jc w:val="both"/>
      </w:pPr>
      <w:bookmarkStart w:id="3" w:name="Par55"/>
      <w:bookmarkEnd w:id="3"/>
      <w:r>
        <w:t>2.7. По результатам рассмотрения служебного спора оформляется решение (</w:t>
      </w:r>
      <w:hyperlink w:anchor="Par83" w:tooltip="                                  РЕШЕНИЕ" w:history="1">
        <w:r>
          <w:rPr>
            <w:color w:val="0000FF"/>
          </w:rPr>
          <w:t>приложение</w:t>
        </w:r>
      </w:hyperlink>
      <w:r>
        <w:t xml:space="preserve"> к настоящему Порядку).</w:t>
      </w:r>
    </w:p>
    <w:p w:rsidR="00000000" w:rsidRDefault="00D107D7">
      <w:pPr>
        <w:pStyle w:val="ConsPlusNormal"/>
        <w:ind w:firstLine="540"/>
        <w:jc w:val="both"/>
      </w:pPr>
      <w:r>
        <w:t>2.8. Копия решения</w:t>
      </w:r>
      <w:r>
        <w:t xml:space="preserve"> в течение трех дней вручается сотрудником кадрового подразделения сотруднику или гражданину, поступающему на службу в федеральную противопожарную службу либо ранее состоявшему на службе в федеральной противопожарной службе, под роспись, а в случае невозмо</w:t>
      </w:r>
      <w:r>
        <w:t>жности вручения лично - направляется по почте с уведомлением.</w:t>
      </w:r>
    </w:p>
    <w:p w:rsidR="00000000" w:rsidRDefault="00D107D7">
      <w:pPr>
        <w:pStyle w:val="ConsPlusNormal"/>
        <w:ind w:firstLine="540"/>
        <w:jc w:val="both"/>
      </w:pPr>
      <w:r>
        <w:t>2.9. При рассмотрении служебного спора сотрудник, гражданин, поступающий на службу в федеральную противопожарную службу либо ранее состоявший на службе в федеральной противопожарной службе, впра</w:t>
      </w:r>
      <w:r>
        <w:t>ве:</w:t>
      </w:r>
    </w:p>
    <w:p w:rsidR="00000000" w:rsidRDefault="00D107D7">
      <w:pPr>
        <w:pStyle w:val="ConsPlusNormal"/>
        <w:ind w:firstLine="540"/>
        <w:jc w:val="both"/>
      </w:pPr>
      <w:r>
        <w:t>2.9.1. ходатайствовать о рассмотрении служебного спора в его присутствии;</w:t>
      </w:r>
    </w:p>
    <w:p w:rsidR="00000000" w:rsidRDefault="00D107D7">
      <w:pPr>
        <w:pStyle w:val="ConsPlusNormal"/>
        <w:ind w:firstLine="540"/>
        <w:jc w:val="both"/>
      </w:pPr>
      <w:r>
        <w:t>2.9.2. представлять дополнительные материалы, необходимые для рассмотрения служебного спора;</w:t>
      </w:r>
    </w:p>
    <w:p w:rsidR="00000000" w:rsidRDefault="00D107D7">
      <w:pPr>
        <w:pStyle w:val="ConsPlusNormal"/>
        <w:ind w:firstLine="540"/>
        <w:jc w:val="both"/>
      </w:pPr>
      <w:r>
        <w:t>2.9.3. обращаться с рапортом (заявлением) о прекращении рассмотрения служебного спора</w:t>
      </w:r>
      <w:r>
        <w:t>.</w:t>
      </w:r>
    </w:p>
    <w:p w:rsidR="00000000" w:rsidRDefault="00D107D7">
      <w:pPr>
        <w:pStyle w:val="ConsPlusNormal"/>
        <w:ind w:firstLine="540"/>
        <w:jc w:val="both"/>
      </w:pPr>
      <w:r>
        <w:t>2.10. При рассмотрении служебного спора уполномоченное должностное лицо, руководитель (начальник) вправе:</w:t>
      </w:r>
    </w:p>
    <w:p w:rsidR="00000000" w:rsidRDefault="00D107D7">
      <w:pPr>
        <w:pStyle w:val="ConsPlusNormal"/>
        <w:ind w:firstLine="540"/>
        <w:jc w:val="both"/>
      </w:pPr>
      <w:r>
        <w:t>2.10.1. приглашать сотрудника или гражданина, поступающего на службу в федеральную противопожарную службу либо ранее состоявшего в федеральной проти</w:t>
      </w:r>
      <w:r>
        <w:t>вопожарной службе, для рассмотрения служебного спора в их присутствии;</w:t>
      </w:r>
    </w:p>
    <w:p w:rsidR="00000000" w:rsidRDefault="00D107D7">
      <w:pPr>
        <w:pStyle w:val="ConsPlusNormal"/>
        <w:ind w:firstLine="540"/>
        <w:jc w:val="both"/>
      </w:pPr>
      <w:r>
        <w:t>2.10.2. приглашать подчиненный личный состав центрального аппарата МЧС России, территориальных органов МЧС России, учреждений и организаций МЧС России для получения пояснений по существ</w:t>
      </w:r>
      <w:r>
        <w:t>у служебного спора;</w:t>
      </w:r>
    </w:p>
    <w:p w:rsidR="00000000" w:rsidRDefault="00D107D7">
      <w:pPr>
        <w:pStyle w:val="ConsPlusNormal"/>
        <w:ind w:firstLine="540"/>
        <w:jc w:val="both"/>
      </w:pPr>
      <w:r>
        <w:lastRenderedPageBreak/>
        <w:t xml:space="preserve">2.10.3. направлять запросы в структурные подразделения центрального аппарата МЧС России, территориальные органы МЧС России, учреждения и организации МЧС России, а также иные органы и организации для получения дополнительных материалов, </w:t>
      </w:r>
      <w:r>
        <w:t>необходимых для рассмотрения служебного спора.</w:t>
      </w:r>
    </w:p>
    <w:p w:rsidR="00000000" w:rsidRDefault="00D107D7">
      <w:pPr>
        <w:pStyle w:val="ConsPlusNormal"/>
        <w:ind w:firstLine="540"/>
        <w:jc w:val="both"/>
      </w:pPr>
      <w:r>
        <w:t>2.11. Решение по служебному спору может быть обжаловано в суде в течение десяти дней со дня получения копии соответствующего решения сотрудником или гражданином, поступающим на службу в федеральную противопожа</w:t>
      </w:r>
      <w:r>
        <w:t>рную службу либо ранее состоявшим на службе в федеральной противопожарной службе, обратившимся для разрешения служебного спора &lt;1&gt;.</w:t>
      </w:r>
    </w:p>
    <w:p w:rsidR="00000000" w:rsidRDefault="00D107D7">
      <w:pPr>
        <w:pStyle w:val="ConsPlusNormal"/>
        <w:ind w:firstLine="540"/>
        <w:jc w:val="both"/>
      </w:pPr>
      <w:r>
        <w:t>--------------------------------</w:t>
      </w:r>
    </w:p>
    <w:p w:rsidR="00000000" w:rsidRDefault="00D107D7">
      <w:pPr>
        <w:pStyle w:val="ConsPlusNormal"/>
        <w:ind w:firstLine="540"/>
        <w:jc w:val="both"/>
      </w:pPr>
      <w:r>
        <w:t>&lt;1&gt; В соответствии с пунктом 8 статьи 73 Федерального закона от 23 мая 2016 года N 141-ФЗ "</w:t>
      </w:r>
      <w:r>
        <w:t>О службе в федеральной противопожарной службе Государственной противопожарной службы".</w:t>
      </w: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146279" w:rsidRDefault="00146279">
      <w:pPr>
        <w:pStyle w:val="ConsPlusNormal"/>
        <w:ind w:firstLine="540"/>
        <w:jc w:val="both"/>
      </w:pP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jc w:val="right"/>
        <w:outlineLvl w:val="1"/>
      </w:pPr>
      <w:r>
        <w:lastRenderedPageBreak/>
        <w:t>Приложение</w:t>
      </w:r>
    </w:p>
    <w:p w:rsidR="00000000" w:rsidRDefault="00D107D7">
      <w:pPr>
        <w:pStyle w:val="ConsPlusNormal"/>
        <w:jc w:val="right"/>
      </w:pPr>
      <w:r>
        <w:t>к порядку рассмотрения</w:t>
      </w:r>
    </w:p>
    <w:p w:rsidR="00000000" w:rsidRDefault="00D107D7">
      <w:pPr>
        <w:pStyle w:val="ConsPlusNormal"/>
        <w:jc w:val="right"/>
      </w:pPr>
      <w:r>
        <w:t>служебного спора в федеральной</w:t>
      </w:r>
    </w:p>
    <w:p w:rsidR="00000000" w:rsidRDefault="00D107D7">
      <w:pPr>
        <w:pStyle w:val="ConsPlusNormal"/>
        <w:jc w:val="right"/>
      </w:pPr>
      <w:r>
        <w:t>противопожарной службе Государственной</w:t>
      </w:r>
    </w:p>
    <w:p w:rsidR="00000000" w:rsidRDefault="00D107D7">
      <w:pPr>
        <w:pStyle w:val="ConsPlusNormal"/>
        <w:jc w:val="right"/>
      </w:pPr>
      <w:r>
        <w:t xml:space="preserve">противопожарной службы </w:t>
      </w:r>
      <w:hyperlink w:anchor="Par55" w:tooltip="2.7. По результатам рассмотрения служебного спора оформляется решение (приложение к настоящему Порядку)." w:history="1">
        <w:r>
          <w:rPr>
            <w:color w:val="0000FF"/>
          </w:rPr>
          <w:t>(пункт 2.7)</w:t>
        </w:r>
      </w:hyperlink>
      <w:r>
        <w:t>,</w:t>
      </w:r>
    </w:p>
    <w:p w:rsidR="00000000" w:rsidRDefault="00D107D7">
      <w:pPr>
        <w:pStyle w:val="ConsPlusNormal"/>
        <w:jc w:val="right"/>
      </w:pPr>
      <w:r>
        <w:t>утвержденному приказом МЧС России</w:t>
      </w:r>
    </w:p>
    <w:p w:rsidR="00000000" w:rsidRDefault="00D107D7">
      <w:pPr>
        <w:pStyle w:val="ConsPlusNormal"/>
        <w:jc w:val="right"/>
      </w:pPr>
      <w:r>
        <w:t>от 20.12.2016 N 682</w:t>
      </w: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rmal"/>
        <w:jc w:val="right"/>
      </w:pPr>
      <w:r>
        <w:t>(Рекомендованный образец)</w:t>
      </w:r>
    </w:p>
    <w:p w:rsidR="00000000" w:rsidRDefault="00D107D7">
      <w:pPr>
        <w:pStyle w:val="ConsPlusNormal"/>
        <w:jc w:val="right"/>
      </w:pPr>
    </w:p>
    <w:p w:rsidR="00000000" w:rsidRDefault="00D107D7">
      <w:pPr>
        <w:pStyle w:val="ConsPlusNonformat"/>
        <w:jc w:val="both"/>
      </w:pPr>
      <w:bookmarkStart w:id="4" w:name="Par83"/>
      <w:bookmarkEnd w:id="4"/>
      <w:r>
        <w:t xml:space="preserve">                                  РЕШЕНИ</w:t>
      </w:r>
      <w:r>
        <w:t>Е</w:t>
      </w:r>
    </w:p>
    <w:p w:rsidR="00000000" w:rsidRDefault="00D107D7">
      <w:pPr>
        <w:pStyle w:val="ConsPlusNonformat"/>
        <w:jc w:val="both"/>
      </w:pPr>
      <w:r>
        <w:t xml:space="preserve">                  по итогам рассмотрения служебного спора</w:t>
      </w:r>
    </w:p>
    <w:p w:rsidR="00000000" w:rsidRDefault="00D107D7">
      <w:pPr>
        <w:pStyle w:val="ConsPlusNonformat"/>
        <w:jc w:val="both"/>
      </w:pPr>
    </w:p>
    <w:p w:rsidR="00000000" w:rsidRDefault="00D107D7">
      <w:pPr>
        <w:pStyle w:val="ConsPlusNonformat"/>
        <w:jc w:val="both"/>
      </w:pPr>
      <w:r>
        <w:t>по рапорту (заявлению) от "__" ___________ 20__ г. N ______________________</w:t>
      </w:r>
    </w:p>
    <w:p w:rsidR="00000000" w:rsidRDefault="00D107D7">
      <w:pPr>
        <w:pStyle w:val="ConsPlusNonformat"/>
        <w:jc w:val="both"/>
      </w:pP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</w:t>
      </w:r>
      <w:r>
        <w:t>_________________________________</w:t>
      </w:r>
    </w:p>
    <w:p w:rsidR="00000000" w:rsidRDefault="00D107D7">
      <w:pPr>
        <w:pStyle w:val="ConsPlusNonformat"/>
        <w:jc w:val="both"/>
      </w:pPr>
      <w:r>
        <w:t xml:space="preserve">  (фамилия, имя, отчество (при наличии) сотрудника с указанием должности</w:t>
      </w:r>
    </w:p>
    <w:p w:rsidR="00000000" w:rsidRDefault="00D107D7">
      <w:pPr>
        <w:pStyle w:val="ConsPlusNonformat"/>
        <w:jc w:val="both"/>
      </w:pPr>
      <w:r>
        <w:t xml:space="preserve">   или гражданина, поступающего на службу в федеральную противопожарную</w:t>
      </w:r>
    </w:p>
    <w:p w:rsidR="00000000" w:rsidRDefault="00D107D7">
      <w:pPr>
        <w:pStyle w:val="ConsPlusNonformat"/>
        <w:jc w:val="both"/>
      </w:pPr>
      <w:r>
        <w:t xml:space="preserve">           службу или ранее состоявшего на службе в федеральной</w:t>
      </w:r>
    </w:p>
    <w:p w:rsidR="00000000" w:rsidRDefault="00D107D7">
      <w:pPr>
        <w:pStyle w:val="ConsPlusNonformat"/>
        <w:jc w:val="both"/>
      </w:pPr>
      <w:r>
        <w:t xml:space="preserve">             </w:t>
      </w:r>
      <w:r>
        <w:t xml:space="preserve">             противопожарной службе)</w:t>
      </w:r>
    </w:p>
    <w:p w:rsidR="00000000" w:rsidRDefault="00D107D7">
      <w:pPr>
        <w:pStyle w:val="ConsPlusNonformat"/>
        <w:jc w:val="both"/>
      </w:pPr>
    </w:p>
    <w:p w:rsidR="00000000" w:rsidRDefault="00D107D7">
      <w:pPr>
        <w:pStyle w:val="ConsPlusNonformat"/>
        <w:jc w:val="both"/>
      </w:pPr>
      <w:r>
        <w:t xml:space="preserve">    Краткое содержание рапорта (заявления):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</w:t>
      </w:r>
      <w:r>
        <w:t>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</w:p>
    <w:p w:rsidR="00000000" w:rsidRDefault="00D107D7">
      <w:pPr>
        <w:pStyle w:val="ConsPlusNonformat"/>
        <w:jc w:val="both"/>
      </w:pPr>
      <w:r>
        <w:t xml:space="preserve">    Решение соответствующего руководителя (начальника):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</w:t>
      </w:r>
      <w:r>
        <w:t>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</w:t>
      </w:r>
      <w:r>
        <w:t>____________________</w:t>
      </w:r>
    </w:p>
    <w:p w:rsidR="00000000" w:rsidRDefault="00D107D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D107D7">
      <w:pPr>
        <w:pStyle w:val="ConsPlusNonformat"/>
        <w:jc w:val="both"/>
      </w:pPr>
    </w:p>
    <w:p w:rsidR="00000000" w:rsidRDefault="00D107D7">
      <w:pPr>
        <w:pStyle w:val="ConsPlusNonformat"/>
        <w:jc w:val="both"/>
      </w:pPr>
      <w:r>
        <w:t>Должность руководителя (начальника)     ____________/_____________________/</w:t>
      </w:r>
    </w:p>
    <w:p w:rsidR="00000000" w:rsidRDefault="00D107D7">
      <w:pPr>
        <w:pStyle w:val="ConsPlusNonformat"/>
        <w:jc w:val="both"/>
      </w:pPr>
      <w:r>
        <w:t xml:space="preserve">                                           (подпись, инициалы, фамилия)</w:t>
      </w:r>
    </w:p>
    <w:p w:rsidR="00000000" w:rsidRDefault="00D107D7">
      <w:pPr>
        <w:pStyle w:val="ConsPlusNormal"/>
        <w:ind w:firstLine="540"/>
        <w:jc w:val="both"/>
      </w:pPr>
    </w:p>
    <w:p w:rsidR="00000000" w:rsidRDefault="00D107D7">
      <w:pPr>
        <w:pStyle w:val="ConsPlusNormal"/>
        <w:ind w:firstLine="540"/>
        <w:jc w:val="both"/>
      </w:pPr>
    </w:p>
    <w:p w:rsidR="00D107D7" w:rsidRDefault="00D107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107D7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7D7" w:rsidRDefault="00D107D7">
      <w:pPr>
        <w:spacing w:after="0" w:line="240" w:lineRule="auto"/>
      </w:pPr>
      <w:r>
        <w:separator/>
      </w:r>
    </w:p>
  </w:endnote>
  <w:endnote w:type="continuationSeparator" w:id="1">
    <w:p w:rsidR="00D107D7" w:rsidRDefault="00D10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107D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07D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07D7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07D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DC38B9">
            <w:fldChar w:fldCharType="separate"/>
          </w:r>
          <w:r w:rsidR="00146279">
            <w:rPr>
              <w:noProof/>
            </w:rPr>
            <w:t>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DC38B9">
            <w:fldChar w:fldCharType="separate"/>
          </w:r>
          <w:r w:rsidR="00146279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D107D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7D7" w:rsidRDefault="00D107D7">
      <w:pPr>
        <w:spacing w:after="0" w:line="240" w:lineRule="auto"/>
      </w:pPr>
      <w:r>
        <w:separator/>
      </w:r>
    </w:p>
  </w:footnote>
  <w:footnote w:type="continuationSeparator" w:id="1">
    <w:p w:rsidR="00D107D7" w:rsidRDefault="00D10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07D7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07D7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107D7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07D7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D107D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107D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F5DA7"/>
    <w:rsid w:val="00146279"/>
    <w:rsid w:val="004F5DA7"/>
    <w:rsid w:val="00D107D7"/>
    <w:rsid w:val="00DC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C38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38B9"/>
  </w:style>
  <w:style w:type="paragraph" w:styleId="a5">
    <w:name w:val="footer"/>
    <w:basedOn w:val="a"/>
    <w:link w:val="a6"/>
    <w:uiPriority w:val="99"/>
    <w:semiHidden/>
    <w:unhideWhenUsed/>
    <w:rsid w:val="00DC38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3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1635</Words>
  <Characters>9321</Characters>
  <Application>Microsoft Office Word</Application>
  <DocSecurity>2</DocSecurity>
  <Lines>77</Lines>
  <Paragraphs>21</Paragraphs>
  <ScaleCrop>false</ScaleCrop>
  <Company>КонсультантПлюс Версия 4016.00.30</Company>
  <LinksUpToDate>false</LinksUpToDate>
  <CharactersWithSpaces>10935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20.12.2016 N 682"Об утверждении порядка рассмотрения служебного спора в федеральной противопожарной службе Государственной противопожарной службы"(Зарегистрировано в Минюсте России 13.01.2017 N 45217)</dc:title>
  <dc:creator>Home</dc:creator>
  <cp:lastModifiedBy>Home</cp:lastModifiedBy>
  <cp:revision>3</cp:revision>
  <dcterms:created xsi:type="dcterms:W3CDTF">2017-01-30T07:20:00Z</dcterms:created>
  <dcterms:modified xsi:type="dcterms:W3CDTF">2017-01-30T07:24:00Z</dcterms:modified>
</cp:coreProperties>
</file>