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</w:p>
    <w:p w:rsidR="002020A0" w:rsidRPr="002020A0" w:rsidRDefault="002020A0" w:rsidP="002020A0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2020A0" w:rsidRPr="002020A0" w:rsidRDefault="002020A0" w:rsidP="002020A0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(начальник органа управления,</w:t>
      </w:r>
      <w:r>
        <w:rPr>
          <w:rFonts w:ascii="Times New Roman" w:hAnsi="Times New Roman" w:cs="Times New Roman"/>
          <w:sz w:val="28"/>
          <w:szCs w:val="28"/>
        </w:rPr>
        <w:br/>
      </w:r>
      <w:r w:rsidRPr="002020A0">
        <w:rPr>
          <w:rFonts w:ascii="Times New Roman" w:hAnsi="Times New Roman" w:cs="Times New Roman"/>
          <w:sz w:val="28"/>
          <w:szCs w:val="28"/>
        </w:rPr>
        <w:t>подразделения пожарной охраны)</w:t>
      </w:r>
    </w:p>
    <w:p w:rsidR="002020A0" w:rsidRPr="002020A0" w:rsidRDefault="002020A0" w:rsidP="002020A0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2020A0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020A0">
        <w:rPr>
          <w:rFonts w:ascii="Times New Roman" w:hAnsi="Times New Roman" w:cs="Times New Roman"/>
          <w:sz w:val="28"/>
          <w:szCs w:val="28"/>
        </w:rPr>
        <w:t>____ 20__</w:t>
      </w:r>
      <w:r>
        <w:rPr>
          <w:rFonts w:ascii="Times New Roman" w:hAnsi="Times New Roman" w:cs="Times New Roman"/>
          <w:sz w:val="28"/>
          <w:szCs w:val="28"/>
        </w:rPr>
        <w:t>_г.</w:t>
      </w:r>
    </w:p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</w:p>
    <w:p w:rsidR="002020A0" w:rsidRPr="002020A0" w:rsidRDefault="002020A0" w:rsidP="00202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A0">
        <w:rPr>
          <w:rFonts w:ascii="Times New Roman" w:hAnsi="Times New Roman" w:cs="Times New Roman"/>
          <w:b/>
          <w:sz w:val="28"/>
          <w:szCs w:val="28"/>
        </w:rPr>
        <w:t>МЕТОДИЧЕСКИЙ ПЛАН</w:t>
      </w:r>
    </w:p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t>проведения занятий с группой ______________________________</w:t>
      </w:r>
    </w:p>
    <w:p w:rsidR="002020A0" w:rsidRPr="004B0488" w:rsidRDefault="002020A0" w:rsidP="004B0488">
      <w:pPr>
        <w:tabs>
          <w:tab w:val="left" w:pos="2100"/>
        </w:tabs>
        <w:spacing w:after="12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020A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4B0488" w:rsidRPr="004B04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B0488" w:rsidRPr="004B048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Норматив </w:t>
      </w:r>
      <w:r w:rsidR="00E301A1">
        <w:rPr>
          <w:rFonts w:ascii="Times New Roman" w:hAnsi="Times New Roman" w:cs="Times New Roman"/>
          <w:color w:val="000000"/>
          <w:sz w:val="28"/>
          <w:szCs w:val="28"/>
          <w:u w:val="single"/>
        </w:rPr>
        <w:t>№</w:t>
      </w:r>
      <w:r w:rsidR="000966C9">
        <w:rPr>
          <w:rFonts w:ascii="Times New Roman" w:hAnsi="Times New Roman" w:cs="Times New Roman"/>
          <w:color w:val="000000"/>
          <w:sz w:val="28"/>
          <w:szCs w:val="28"/>
          <w:u w:val="single"/>
        </w:rPr>
        <w:t>1.3</w:t>
      </w:r>
      <w:r w:rsidR="004B0488" w:rsidRPr="004B048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8010E" w:rsidRPr="00576810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0966C9" w:rsidRPr="00576810">
        <w:rPr>
          <w:rFonts w:ascii="Times New Roman" w:hAnsi="Times New Roman" w:cs="Times New Roman"/>
          <w:sz w:val="28"/>
          <w:szCs w:val="28"/>
          <w:u w:val="single"/>
        </w:rPr>
        <w:t xml:space="preserve">Надевание </w:t>
      </w:r>
      <w:proofErr w:type="spellStart"/>
      <w:r w:rsidR="000966C9" w:rsidRPr="00576810">
        <w:rPr>
          <w:rFonts w:ascii="Times New Roman" w:hAnsi="Times New Roman" w:cs="Times New Roman"/>
          <w:sz w:val="28"/>
          <w:szCs w:val="28"/>
          <w:u w:val="single"/>
        </w:rPr>
        <w:t>теплоотражательного</w:t>
      </w:r>
      <w:proofErr w:type="spellEnd"/>
      <w:r w:rsidR="000966C9" w:rsidRPr="00576810">
        <w:rPr>
          <w:rFonts w:ascii="Times New Roman" w:hAnsi="Times New Roman" w:cs="Times New Roman"/>
          <w:sz w:val="28"/>
          <w:szCs w:val="28"/>
          <w:u w:val="single"/>
        </w:rPr>
        <w:t xml:space="preserve"> костюма ТК-800</w:t>
      </w:r>
      <w:r w:rsidR="0008010E" w:rsidRPr="00576810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="004B0488" w:rsidRPr="00576810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proofErr w:type="gramStart"/>
      <w:r w:rsidRPr="002020A0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2020A0">
        <w:rPr>
          <w:rFonts w:ascii="Times New Roman" w:hAnsi="Times New Roman" w:cs="Times New Roman"/>
          <w:sz w:val="28"/>
          <w:szCs w:val="28"/>
        </w:rPr>
        <w:t>:</w:t>
      </w:r>
      <w:r w:rsidR="004B0488">
        <w:rPr>
          <w:rFonts w:ascii="Times New Roman" w:hAnsi="Times New Roman" w:cs="Times New Roman"/>
          <w:sz w:val="28"/>
          <w:szCs w:val="28"/>
        </w:rPr>
        <w:t xml:space="preserve"> </w:t>
      </w:r>
      <w:r w:rsidR="004B048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4B0488">
        <w:rPr>
          <w:rFonts w:ascii="Times New Roman" w:hAnsi="Times New Roman" w:cs="Times New Roman"/>
          <w:sz w:val="28"/>
          <w:szCs w:val="28"/>
          <w:u w:val="single"/>
        </w:rPr>
        <w:t xml:space="preserve">  практическое                                        </w:t>
      </w:r>
      <w:r w:rsidRPr="002020A0">
        <w:rPr>
          <w:rFonts w:ascii="Times New Roman" w:hAnsi="Times New Roman" w:cs="Times New Roman"/>
          <w:b/>
          <w:sz w:val="28"/>
          <w:szCs w:val="28"/>
        </w:rPr>
        <w:t>Отводимое время</w:t>
      </w:r>
      <w:r w:rsidR="00CC6666">
        <w:rPr>
          <w:rFonts w:ascii="Times New Roman" w:hAnsi="Times New Roman" w:cs="Times New Roman"/>
          <w:sz w:val="28"/>
          <w:szCs w:val="28"/>
        </w:rPr>
        <w:t xml:space="preserve"> </w:t>
      </w:r>
      <w:r w:rsidR="004B0488">
        <w:rPr>
          <w:rFonts w:ascii="Times New Roman" w:hAnsi="Times New Roman" w:cs="Times New Roman"/>
          <w:sz w:val="28"/>
          <w:szCs w:val="28"/>
          <w:u w:val="single"/>
        </w:rPr>
        <w:t xml:space="preserve">     1     </w:t>
      </w:r>
      <w:r w:rsidRPr="002020A0">
        <w:rPr>
          <w:rFonts w:ascii="Times New Roman" w:hAnsi="Times New Roman" w:cs="Times New Roman"/>
          <w:sz w:val="28"/>
          <w:szCs w:val="28"/>
        </w:rPr>
        <w:t>(ч.)</w:t>
      </w:r>
    </w:p>
    <w:p w:rsidR="002020A0" w:rsidRPr="004B0488" w:rsidRDefault="002020A0" w:rsidP="004E7D97">
      <w:pPr>
        <w:rPr>
          <w:rFonts w:ascii="Times New Roman" w:hAnsi="Times New Roman" w:cs="Times New Roman"/>
          <w:sz w:val="28"/>
          <w:szCs w:val="28"/>
        </w:rPr>
      </w:pPr>
      <w:r w:rsidRPr="00CC6666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44F04" w:rsidRPr="004E7D97">
        <w:rPr>
          <w:rFonts w:ascii="Times New Roman" w:hAnsi="Times New Roman" w:cs="Times New Roman"/>
          <w:sz w:val="28"/>
          <w:szCs w:val="28"/>
          <w:u w:val="single"/>
        </w:rPr>
        <w:t xml:space="preserve">Отработка нормативов по ПСП и ТСП. </w:t>
      </w:r>
      <w:r w:rsidR="004B0488" w:rsidRPr="004E7D97">
        <w:rPr>
          <w:rFonts w:ascii="Times New Roman" w:hAnsi="Times New Roman" w:cs="Times New Roman"/>
          <w:sz w:val="28"/>
          <w:szCs w:val="28"/>
          <w:u w:val="single"/>
        </w:rPr>
        <w:t>Совершенствование приемов и способов действий</w:t>
      </w:r>
      <w:r w:rsidR="004E7D97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E7D97" w:rsidRPr="004E7D97">
        <w:rPr>
          <w:i/>
          <w:iCs/>
          <w:color w:val="000000"/>
          <w:sz w:val="24"/>
          <w:szCs w:val="24"/>
          <w:u w:val="single"/>
        </w:rPr>
        <w:t xml:space="preserve"> </w:t>
      </w:r>
      <w:r w:rsidR="004E7D97">
        <w:rPr>
          <w:rFonts w:ascii="Times New Roman" w:hAnsi="Times New Roman" w:cs="Times New Roman"/>
          <w:iCs/>
          <w:color w:val="000000"/>
          <w:sz w:val="28"/>
          <w:szCs w:val="24"/>
          <w:u w:val="single"/>
        </w:rPr>
        <w:t xml:space="preserve">закрепление </w:t>
      </w:r>
      <w:r w:rsidR="004E7D97" w:rsidRPr="004E7D97">
        <w:rPr>
          <w:rFonts w:ascii="Times New Roman" w:hAnsi="Times New Roman" w:cs="Times New Roman"/>
          <w:iCs/>
          <w:color w:val="000000"/>
          <w:sz w:val="28"/>
          <w:szCs w:val="24"/>
          <w:u w:val="single"/>
        </w:rPr>
        <w:t>навыков и умений</w:t>
      </w:r>
      <w:r w:rsidR="004E7D97" w:rsidRPr="004E7D97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="000966C9">
        <w:rPr>
          <w:rFonts w:ascii="Times New Roman" w:hAnsi="Times New Roman" w:cs="Times New Roman"/>
          <w:sz w:val="28"/>
          <w:szCs w:val="28"/>
          <w:u w:val="single"/>
        </w:rPr>
        <w:t>личного состава по н</w:t>
      </w:r>
      <w:r w:rsidR="000966C9" w:rsidRPr="00E73884">
        <w:rPr>
          <w:rFonts w:ascii="Times New Roman" w:hAnsi="Times New Roman" w:cs="Times New Roman"/>
          <w:sz w:val="28"/>
          <w:szCs w:val="28"/>
          <w:u w:val="single"/>
        </w:rPr>
        <w:t xml:space="preserve">адеванию </w:t>
      </w:r>
      <w:proofErr w:type="spellStart"/>
      <w:r w:rsidR="000966C9" w:rsidRPr="00E73884">
        <w:rPr>
          <w:rFonts w:ascii="Times New Roman" w:hAnsi="Times New Roman" w:cs="Times New Roman"/>
          <w:sz w:val="28"/>
          <w:szCs w:val="28"/>
          <w:u w:val="single"/>
        </w:rPr>
        <w:t>теплоотражательного</w:t>
      </w:r>
      <w:proofErr w:type="spellEnd"/>
      <w:r w:rsidR="000966C9" w:rsidRPr="00E73884">
        <w:rPr>
          <w:rFonts w:ascii="Times New Roman" w:hAnsi="Times New Roman" w:cs="Times New Roman"/>
          <w:sz w:val="28"/>
          <w:szCs w:val="28"/>
          <w:u w:val="single"/>
        </w:rPr>
        <w:t xml:space="preserve"> костюма ТК-800</w:t>
      </w:r>
      <w:r w:rsidR="004B0488" w:rsidRPr="00E7388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E061C" w:rsidRDefault="002020A0" w:rsidP="00AD773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6666">
        <w:rPr>
          <w:rFonts w:ascii="Times New Roman" w:hAnsi="Times New Roman" w:cs="Times New Roman"/>
          <w:b/>
          <w:sz w:val="28"/>
          <w:szCs w:val="28"/>
        </w:rPr>
        <w:t>Литература, используемая при проведении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3172E">
        <w:rPr>
          <w:rFonts w:ascii="Times New Roman" w:hAnsi="Times New Roman" w:cs="Times New Roman"/>
          <w:sz w:val="28"/>
          <w:szCs w:val="28"/>
        </w:rPr>
        <w:br/>
      </w:r>
      <w:r w:rsidR="004E061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4E061C">
        <w:rPr>
          <w:rFonts w:ascii="Times New Roman" w:hAnsi="Times New Roman" w:cs="Times New Roman"/>
          <w:sz w:val="28"/>
          <w:szCs w:val="28"/>
          <w:u w:val="single"/>
        </w:rPr>
        <w:t xml:space="preserve">Приказ Минтруда России от 11.12.2020 № 881н «Об утверждении Правил по охране труда в подразделениях пожарной охраны»; </w:t>
      </w:r>
    </w:p>
    <w:p w:rsidR="002020A0" w:rsidRDefault="0083172E" w:rsidP="00AD773B">
      <w:pPr>
        <w:rPr>
          <w:rFonts w:ascii="Times New Roman" w:hAnsi="Times New Roman" w:cs="Times New Roman"/>
          <w:sz w:val="28"/>
          <w:szCs w:val="28"/>
        </w:rPr>
      </w:pPr>
      <w:r w:rsidRPr="00E73884">
        <w:rPr>
          <w:rFonts w:ascii="Times New Roman" w:hAnsi="Times New Roman" w:cs="Times New Roman"/>
          <w:sz w:val="28"/>
          <w:szCs w:val="28"/>
        </w:rPr>
        <w:t>– «Методические рекомендации по пожарно-строевой подготовке» Е.А. Серебренников 2005 год;</w:t>
      </w:r>
      <w:r w:rsidRPr="00E73884">
        <w:rPr>
          <w:rFonts w:ascii="Times New Roman" w:hAnsi="Times New Roman" w:cs="Times New Roman"/>
          <w:sz w:val="28"/>
          <w:szCs w:val="28"/>
        </w:rPr>
        <w:br/>
        <w:t xml:space="preserve">– Нормативы по пожарно-строевой и тактико-специальной подготовке для личного состава федеральной противопожарной службы (утв. МЧС России 10.05.2011 </w:t>
      </w:r>
      <w:proofErr w:type="spellStart"/>
      <w:r w:rsidRPr="00E73884">
        <w:rPr>
          <w:rFonts w:ascii="Times New Roman" w:hAnsi="Times New Roman" w:cs="Times New Roman"/>
          <w:sz w:val="28"/>
          <w:szCs w:val="28"/>
        </w:rPr>
        <w:t>П.В.Плат</w:t>
      </w:r>
      <w:proofErr w:type="spellEnd"/>
      <w:r w:rsidRPr="00E73884">
        <w:rPr>
          <w:rFonts w:ascii="Times New Roman" w:hAnsi="Times New Roman" w:cs="Times New Roman"/>
          <w:sz w:val="28"/>
          <w:szCs w:val="28"/>
        </w:rPr>
        <w:t>);</w:t>
      </w:r>
      <w:r w:rsidR="00AD773B" w:rsidRPr="00E73884">
        <w:rPr>
          <w:rFonts w:ascii="Times New Roman" w:hAnsi="Times New Roman" w:cs="Times New Roman"/>
          <w:sz w:val="28"/>
          <w:szCs w:val="28"/>
        </w:rPr>
        <w:br/>
        <w:t xml:space="preserve">– Техника выполнения нормативов по пожарно-строевой и тактико-специальной подготовке : учебное пособие / сост. : В. А. </w:t>
      </w:r>
      <w:proofErr w:type="spellStart"/>
      <w:r w:rsidR="00AD773B" w:rsidRPr="00E73884">
        <w:rPr>
          <w:rFonts w:ascii="Times New Roman" w:hAnsi="Times New Roman" w:cs="Times New Roman"/>
          <w:sz w:val="28"/>
          <w:szCs w:val="28"/>
        </w:rPr>
        <w:t>Шемятихин</w:t>
      </w:r>
      <w:proofErr w:type="spellEnd"/>
      <w:r w:rsidR="00AD773B" w:rsidRPr="00E73884">
        <w:rPr>
          <w:rFonts w:ascii="Times New Roman" w:hAnsi="Times New Roman" w:cs="Times New Roman"/>
          <w:sz w:val="28"/>
          <w:szCs w:val="28"/>
        </w:rPr>
        <w:t>, А. А. Юсупов 2017 год.</w:t>
      </w:r>
    </w:p>
    <w:p w:rsidR="00ED2AE6" w:rsidRDefault="00ED2AE6" w:rsidP="00AD773B">
      <w:pPr>
        <w:rPr>
          <w:rFonts w:ascii="Times New Roman" w:hAnsi="Times New Roman" w:cs="Times New Roman"/>
          <w:sz w:val="28"/>
          <w:szCs w:val="28"/>
        </w:rPr>
      </w:pPr>
    </w:p>
    <w:p w:rsidR="00ED2AE6" w:rsidRPr="00AD773B" w:rsidRDefault="00ED2AE6" w:rsidP="00AD773B">
      <w:pPr>
        <w:rPr>
          <w:rFonts w:ascii="Times New Roman" w:hAnsi="Times New Roman" w:cs="Times New Roman"/>
          <w:sz w:val="28"/>
          <w:szCs w:val="28"/>
        </w:rPr>
      </w:pPr>
    </w:p>
    <w:p w:rsidR="002020A0" w:rsidRPr="00CC6666" w:rsidRDefault="002020A0" w:rsidP="002020A0">
      <w:pPr>
        <w:rPr>
          <w:rFonts w:ascii="Times New Roman" w:hAnsi="Times New Roman" w:cs="Times New Roman"/>
          <w:b/>
          <w:sz w:val="28"/>
          <w:szCs w:val="28"/>
        </w:rPr>
      </w:pPr>
      <w:r w:rsidRPr="00CC6666">
        <w:rPr>
          <w:rFonts w:ascii="Times New Roman" w:hAnsi="Times New Roman" w:cs="Times New Roman"/>
          <w:b/>
          <w:sz w:val="28"/>
          <w:szCs w:val="28"/>
        </w:rPr>
        <w:t>Развернутый план занятия</w:t>
      </w: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560"/>
        <w:gridCol w:w="2275"/>
        <w:gridCol w:w="910"/>
        <w:gridCol w:w="6887"/>
      </w:tblGrid>
      <w:tr w:rsidR="00AE08CE" w:rsidRPr="002020A0" w:rsidTr="00F87519">
        <w:tc>
          <w:tcPr>
            <w:tcW w:w="560" w:type="dxa"/>
          </w:tcPr>
          <w:p w:rsidR="002020A0" w:rsidRPr="00F87519" w:rsidRDefault="002020A0" w:rsidP="002020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275" w:type="dxa"/>
          </w:tcPr>
          <w:p w:rsidR="002020A0" w:rsidRPr="00F87519" w:rsidRDefault="002020A0" w:rsidP="002020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>Учебные вопросы (включая контроль занятия)</w:t>
            </w:r>
          </w:p>
        </w:tc>
        <w:tc>
          <w:tcPr>
            <w:tcW w:w="910" w:type="dxa"/>
          </w:tcPr>
          <w:p w:rsidR="002020A0" w:rsidRPr="00F87519" w:rsidRDefault="002020A0" w:rsidP="002020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>Время (мин.)</w:t>
            </w:r>
          </w:p>
        </w:tc>
        <w:tc>
          <w:tcPr>
            <w:tcW w:w="6887" w:type="dxa"/>
          </w:tcPr>
          <w:p w:rsidR="002020A0" w:rsidRPr="00F87519" w:rsidRDefault="002020A0" w:rsidP="002020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Содержание учебного вопроса, метод отработки и материальное обеспечение (в </w:t>
            </w:r>
            <w:proofErr w:type="spellStart"/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>т.ч</w:t>
            </w:r>
            <w:proofErr w:type="spellEnd"/>
            <w:r w:rsidRPr="00F87519">
              <w:rPr>
                <w:rFonts w:ascii="Times New Roman" w:hAnsi="Times New Roman" w:cs="Times New Roman"/>
                <w:b/>
                <w:sz w:val="24"/>
                <w:szCs w:val="28"/>
              </w:rPr>
              <w:t>. технические средства обучения) учебного вопроса</w:t>
            </w:r>
          </w:p>
        </w:tc>
      </w:tr>
      <w:tr w:rsidR="00AE08CE" w:rsidRPr="002020A0" w:rsidTr="00F87519">
        <w:tc>
          <w:tcPr>
            <w:tcW w:w="560" w:type="dxa"/>
          </w:tcPr>
          <w:p w:rsidR="002020A0" w:rsidRPr="002020A0" w:rsidRDefault="00CC6666" w:rsidP="00CC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275" w:type="dxa"/>
          </w:tcPr>
          <w:p w:rsidR="002020A0" w:rsidRPr="00CC205F" w:rsidRDefault="00FF417F" w:rsidP="003C0F10">
            <w:pPr>
              <w:ind w:left="5" w:hanging="5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CC205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Вводная часть</w:t>
            </w:r>
          </w:p>
          <w:p w:rsidR="006C233E" w:rsidRPr="003C0F10" w:rsidRDefault="003C0F10" w:rsidP="003C0F10">
            <w:pPr>
              <w:spacing w:after="12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C233E" w:rsidRPr="003C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личного состава;</w:t>
            </w:r>
          </w:p>
          <w:p w:rsidR="006C233E" w:rsidRPr="003C0F10" w:rsidRDefault="003C0F10" w:rsidP="003C0F10">
            <w:pPr>
              <w:spacing w:after="12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C233E" w:rsidRPr="003C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учебной группы и состояния места проведения занятия;</w:t>
            </w:r>
          </w:p>
          <w:p w:rsidR="006C233E" w:rsidRPr="003C0F10" w:rsidRDefault="003C0F10" w:rsidP="003C0F10">
            <w:pPr>
              <w:spacing w:after="12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6C233E" w:rsidRPr="003C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обучаемых содержания целей, задач, учебных вопросов занятия и очередности их изучения;</w:t>
            </w:r>
          </w:p>
          <w:p w:rsidR="006C233E" w:rsidRPr="003C0F10" w:rsidRDefault="006C233E" w:rsidP="003C0F10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C0F1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- </w:t>
            </w:r>
            <w:r w:rsidRPr="003C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вопросов темы, уставных положений, правил охраны т</w:t>
            </w:r>
            <w:bookmarkStart w:id="0" w:name="_GoBack"/>
            <w:bookmarkEnd w:id="0"/>
            <w:r w:rsidRPr="003C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</w:t>
            </w:r>
            <w:r w:rsidR="00E30683" w:rsidRPr="003C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dxa"/>
          </w:tcPr>
          <w:p w:rsidR="002020A0" w:rsidRPr="002020A0" w:rsidRDefault="00FF417F" w:rsidP="0031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5 </w:t>
            </w:r>
            <w:r w:rsidR="0031029A" w:rsidRPr="00F87519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87519">
              <w:rPr>
                <w:rFonts w:ascii="Times New Roman" w:hAnsi="Times New Roman" w:cs="Times New Roman"/>
                <w:sz w:val="24"/>
                <w:szCs w:val="28"/>
              </w:rPr>
              <w:t>мин.</w:t>
            </w:r>
          </w:p>
        </w:tc>
        <w:tc>
          <w:tcPr>
            <w:tcW w:w="6887" w:type="dxa"/>
          </w:tcPr>
          <w:p w:rsidR="005F7265" w:rsidRDefault="005F7265" w:rsidP="005F7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теплозащитный для пожарных ТК-800</w:t>
            </w:r>
            <w:r w:rsidRPr="005F7265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 для использования при проведении работ по тушению крупных и сложных пожаров, в основном на предприятиях нефтегазодобывающей и нефтегазоперерабатывающей промышленности на открытых площадках.</w:t>
            </w:r>
          </w:p>
          <w:p w:rsidR="005F7265" w:rsidRPr="005F7265" w:rsidRDefault="005F7265" w:rsidP="005F7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265" w:rsidRDefault="005F7265" w:rsidP="005F7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ТК-800 состоит из</w:t>
            </w:r>
            <w:r w:rsidRPr="005F7265">
              <w:rPr>
                <w:rFonts w:ascii="Times New Roman" w:hAnsi="Times New Roman" w:cs="Times New Roman"/>
                <w:sz w:val="24"/>
                <w:szCs w:val="24"/>
              </w:rPr>
              <w:t>: наружной оболочки (комбинезона) с аварийным клапаном выхода; капюшона с удлиненно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пелериной; обуви; каски типа «Труд»</w:t>
            </w:r>
            <w:r w:rsidRPr="005F7265">
              <w:rPr>
                <w:rFonts w:ascii="Times New Roman" w:hAnsi="Times New Roman" w:cs="Times New Roman"/>
                <w:sz w:val="24"/>
                <w:szCs w:val="24"/>
              </w:rPr>
              <w:t xml:space="preserve">; рукавиц. </w:t>
            </w:r>
            <w:r w:rsidR="00036D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D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Комбинезон, капюшон и рукавицы</w:t>
            </w:r>
            <w:r w:rsidRPr="005F7265">
              <w:rPr>
                <w:rFonts w:ascii="Times New Roman" w:hAnsi="Times New Roman" w:cs="Times New Roman"/>
                <w:sz w:val="24"/>
                <w:szCs w:val="24"/>
              </w:rPr>
              <w:t xml:space="preserve"> имеют съемные теплоизолирующие подстежки. </w:t>
            </w:r>
            <w:r w:rsidR="00036D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D3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обуви в сборе включает в себя</w:t>
            </w:r>
            <w:r w:rsidRPr="005F7265">
              <w:rPr>
                <w:rFonts w:ascii="Times New Roman" w:hAnsi="Times New Roman" w:cs="Times New Roman"/>
                <w:sz w:val="24"/>
                <w:szCs w:val="24"/>
              </w:rPr>
              <w:t>: бахилы со вставленными в них стельками из кремнеземной ткани с металлизированным покрытием и резиновыми союзками (типа НОЛ-1ФЭТ), а также валяные сапоги со стельками из теплоизолирующего материала.</w:t>
            </w:r>
          </w:p>
          <w:p w:rsidR="00036D39" w:rsidRPr="005F7265" w:rsidRDefault="00036D39" w:rsidP="005F7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265" w:rsidRPr="005F7265" w:rsidRDefault="005F7265" w:rsidP="005F7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39">
              <w:rPr>
                <w:rFonts w:ascii="Times New Roman" w:hAnsi="Times New Roman" w:cs="Times New Roman"/>
                <w:b/>
                <w:sz w:val="24"/>
                <w:szCs w:val="24"/>
              </w:rPr>
              <w:t>При и</w:t>
            </w:r>
            <w:r w:rsidR="00036D39">
              <w:rPr>
                <w:rFonts w:ascii="Times New Roman" w:hAnsi="Times New Roman" w:cs="Times New Roman"/>
                <w:b/>
                <w:sz w:val="24"/>
                <w:szCs w:val="24"/>
              </w:rPr>
              <w:t>спользовании комплекта ТК-800</w:t>
            </w:r>
            <w:r w:rsidRPr="00036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должны выполняться следующие правила охраны труда</w:t>
            </w:r>
            <w:r w:rsidRPr="005F72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7265" w:rsidRPr="00036D39" w:rsidRDefault="005F7265" w:rsidP="00036D39">
            <w:pPr>
              <w:pStyle w:val="a4"/>
              <w:numPr>
                <w:ilvl w:val="0"/>
                <w:numId w:val="16"/>
              </w:numPr>
              <w:ind w:left="25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39">
              <w:rPr>
                <w:rFonts w:ascii="Times New Roman" w:hAnsi="Times New Roman" w:cs="Times New Roman"/>
                <w:sz w:val="24"/>
                <w:szCs w:val="24"/>
              </w:rPr>
              <w:t>работа в зоне открытого пламени более 60</w:t>
            </w:r>
            <w:r w:rsidR="0003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D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6D39">
              <w:rPr>
                <w:rFonts w:ascii="Times New Roman" w:hAnsi="Times New Roman" w:cs="Times New Roman"/>
                <w:sz w:val="24"/>
                <w:szCs w:val="24"/>
              </w:rPr>
              <w:t>ек.</w:t>
            </w:r>
            <w:r w:rsidRPr="00036D39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допускается;</w:t>
            </w:r>
          </w:p>
          <w:p w:rsidR="005F7265" w:rsidRPr="00036D39" w:rsidRDefault="005F7265" w:rsidP="00036D39">
            <w:pPr>
              <w:pStyle w:val="a4"/>
              <w:numPr>
                <w:ilvl w:val="0"/>
                <w:numId w:val="16"/>
              </w:numPr>
              <w:ind w:left="25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39">
              <w:rPr>
                <w:rFonts w:ascii="Times New Roman" w:hAnsi="Times New Roman" w:cs="Times New Roman"/>
                <w:sz w:val="24"/>
                <w:szCs w:val="24"/>
              </w:rPr>
              <w:t>на посту безопасности (контрольно-пропускном пункте) для страховки работающих должно выставляться еще одно звено численностью не менее действующего, э</w:t>
            </w:r>
            <w:r w:rsidR="00036D39">
              <w:rPr>
                <w:rFonts w:ascii="Times New Roman" w:hAnsi="Times New Roman" w:cs="Times New Roman"/>
                <w:sz w:val="24"/>
                <w:szCs w:val="24"/>
              </w:rPr>
              <w:t>кипированное в ТК-800</w:t>
            </w:r>
            <w:r w:rsidRPr="00036D39">
              <w:rPr>
                <w:rFonts w:ascii="Times New Roman" w:hAnsi="Times New Roman" w:cs="Times New Roman"/>
                <w:sz w:val="24"/>
                <w:szCs w:val="24"/>
              </w:rPr>
              <w:t xml:space="preserve"> и находящееся в полной готовности;</w:t>
            </w:r>
          </w:p>
          <w:p w:rsidR="005F7265" w:rsidRPr="00036D39" w:rsidRDefault="005F7265" w:rsidP="00036D39">
            <w:pPr>
              <w:pStyle w:val="a4"/>
              <w:numPr>
                <w:ilvl w:val="0"/>
                <w:numId w:val="16"/>
              </w:numPr>
              <w:ind w:left="25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39">
              <w:rPr>
                <w:rFonts w:ascii="Times New Roman" w:hAnsi="Times New Roman" w:cs="Times New Roman"/>
                <w:sz w:val="24"/>
                <w:szCs w:val="24"/>
              </w:rPr>
              <w:t>осуществлять постоянную связь группы с постом безопасности (контрольно-пропускным пунктом), следует использовать штатную радиостанцию;</w:t>
            </w:r>
          </w:p>
          <w:p w:rsidR="00036D39" w:rsidRPr="003451AE" w:rsidRDefault="005F7265" w:rsidP="005F7265">
            <w:pPr>
              <w:pStyle w:val="a4"/>
              <w:numPr>
                <w:ilvl w:val="0"/>
                <w:numId w:val="16"/>
              </w:numPr>
              <w:ind w:left="25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39">
              <w:rPr>
                <w:rFonts w:ascii="Times New Roman" w:hAnsi="Times New Roman" w:cs="Times New Roman"/>
                <w:sz w:val="24"/>
                <w:szCs w:val="24"/>
              </w:rPr>
              <w:t>для осуществления связи между членами звена следует пользоваться сигналами, подаваемыми при помощи различной комбинации рук (</w:t>
            </w:r>
            <w:r w:rsidRPr="00036D39">
              <w:rPr>
                <w:rFonts w:ascii="Times New Roman" w:hAnsi="Times New Roman" w:cs="Times New Roman"/>
                <w:b/>
                <w:sz w:val="24"/>
                <w:szCs w:val="24"/>
              </w:rPr>
              <w:t>табл. 4</w:t>
            </w:r>
            <w:r w:rsidRPr="00036D3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F7265" w:rsidRPr="00036D39" w:rsidRDefault="005F7265" w:rsidP="00036D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39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4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418"/>
              <w:gridCol w:w="3243"/>
            </w:tblGrid>
            <w:tr w:rsidR="005F7265" w:rsidRPr="005F7265" w:rsidTr="007A603E">
              <w:trPr>
                <w:trHeight w:hRule="exact" w:val="381"/>
                <w:jc w:val="center"/>
              </w:trPr>
              <w:tc>
                <w:tcPr>
                  <w:tcW w:w="4536" w:type="dxa"/>
                  <w:shd w:val="clear" w:color="auto" w:fill="FFFFFF"/>
                </w:tcPr>
                <w:p w:rsidR="005F7265" w:rsidRPr="00036D39" w:rsidRDefault="005F7265" w:rsidP="00036D3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6D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Условный сигнал</w:t>
                  </w:r>
                </w:p>
              </w:tc>
              <w:tc>
                <w:tcPr>
                  <w:tcW w:w="4395" w:type="dxa"/>
                  <w:shd w:val="clear" w:color="auto" w:fill="FFFFFF"/>
                </w:tcPr>
                <w:p w:rsidR="005F7265" w:rsidRPr="00036D39" w:rsidRDefault="005F7265" w:rsidP="00036D3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6D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сигнала</w:t>
                  </w:r>
                </w:p>
              </w:tc>
            </w:tr>
            <w:tr w:rsidR="005F7265" w:rsidRPr="005F7265" w:rsidTr="00036D39">
              <w:trPr>
                <w:trHeight w:hRule="exact" w:val="436"/>
                <w:jc w:val="center"/>
              </w:trPr>
              <w:tc>
                <w:tcPr>
                  <w:tcW w:w="4536" w:type="dxa"/>
                  <w:shd w:val="clear" w:color="auto" w:fill="FFFFFF"/>
                </w:tcPr>
                <w:p w:rsidR="005F7265" w:rsidRPr="005F7265" w:rsidRDefault="005F7265" w:rsidP="00036D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72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Правая рука поднята вверх</w:t>
                  </w:r>
                </w:p>
              </w:tc>
              <w:tc>
                <w:tcPr>
                  <w:tcW w:w="4395" w:type="dxa"/>
                  <w:shd w:val="clear" w:color="auto" w:fill="FFFFFF"/>
                </w:tcPr>
                <w:p w:rsidR="005F7265" w:rsidRPr="005F7265" w:rsidRDefault="005F7265" w:rsidP="00036D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72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себя чувствуешь?</w:t>
                  </w:r>
                </w:p>
              </w:tc>
            </w:tr>
            <w:tr w:rsidR="005F7265" w:rsidRPr="005F7265" w:rsidTr="00036D39">
              <w:trPr>
                <w:trHeight w:hRule="exact" w:val="698"/>
                <w:jc w:val="center"/>
              </w:trPr>
              <w:tc>
                <w:tcPr>
                  <w:tcW w:w="4536" w:type="dxa"/>
                  <w:shd w:val="clear" w:color="auto" w:fill="FFFFFF"/>
                </w:tcPr>
                <w:p w:rsidR="005F7265" w:rsidRPr="005F7265" w:rsidRDefault="005F7265" w:rsidP="00036D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72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Ответно поднятая правая рука</w:t>
                  </w:r>
                </w:p>
              </w:tc>
              <w:tc>
                <w:tcPr>
                  <w:tcW w:w="4395" w:type="dxa"/>
                  <w:shd w:val="clear" w:color="auto" w:fill="FFFFFF"/>
                </w:tcPr>
                <w:p w:rsidR="005F7265" w:rsidRPr="005F7265" w:rsidRDefault="005F7265" w:rsidP="00036D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72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Самочувствие нормальное. Могу продолжать работу</w:t>
                  </w:r>
                </w:p>
              </w:tc>
            </w:tr>
            <w:tr w:rsidR="005F7265" w:rsidRPr="005F7265" w:rsidTr="00036D39">
              <w:trPr>
                <w:trHeight w:hRule="exact" w:val="706"/>
                <w:jc w:val="center"/>
              </w:trPr>
              <w:tc>
                <w:tcPr>
                  <w:tcW w:w="4536" w:type="dxa"/>
                  <w:shd w:val="clear" w:color="auto" w:fill="FFFFFF"/>
                </w:tcPr>
                <w:p w:rsidR="005F7265" w:rsidRPr="005F7265" w:rsidRDefault="005F7265" w:rsidP="00036D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72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Скрещивание рук перед иллюминатором</w:t>
                  </w:r>
                </w:p>
              </w:tc>
              <w:tc>
                <w:tcPr>
                  <w:tcW w:w="4395" w:type="dxa"/>
                  <w:shd w:val="clear" w:color="auto" w:fill="FFFFFF"/>
                </w:tcPr>
                <w:p w:rsidR="005F7265" w:rsidRPr="005F7265" w:rsidRDefault="005F7265" w:rsidP="00036D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72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Ухудшение самочувствия</w:t>
                  </w:r>
                </w:p>
              </w:tc>
            </w:tr>
            <w:tr w:rsidR="005F7265" w:rsidRPr="005F7265" w:rsidTr="00036D39">
              <w:trPr>
                <w:trHeight w:hRule="exact" w:val="700"/>
                <w:jc w:val="center"/>
              </w:trPr>
              <w:tc>
                <w:tcPr>
                  <w:tcW w:w="4536" w:type="dxa"/>
                  <w:shd w:val="clear" w:color="auto" w:fill="FFFFFF"/>
                </w:tcPr>
                <w:p w:rsidR="005F7265" w:rsidRPr="005F7265" w:rsidRDefault="005F7265" w:rsidP="00036D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72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Поднятие обеих рук командира звена</w:t>
                  </w:r>
                </w:p>
              </w:tc>
              <w:tc>
                <w:tcPr>
                  <w:tcW w:w="4395" w:type="dxa"/>
                  <w:shd w:val="clear" w:color="auto" w:fill="FFFFFF"/>
                </w:tcPr>
                <w:p w:rsidR="005F7265" w:rsidRPr="005F7265" w:rsidRDefault="005F7265" w:rsidP="00036D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72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Окончание работы. Выход из рабочей зоны</w:t>
                  </w:r>
                </w:p>
              </w:tc>
            </w:tr>
          </w:tbl>
          <w:p w:rsidR="00036D39" w:rsidRDefault="00036D39" w:rsidP="005F7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265" w:rsidRPr="00036D39" w:rsidRDefault="005F7265" w:rsidP="00036D39">
            <w:pPr>
              <w:pStyle w:val="a4"/>
              <w:numPr>
                <w:ilvl w:val="0"/>
                <w:numId w:val="17"/>
              </w:numPr>
              <w:ind w:left="25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39">
              <w:rPr>
                <w:rFonts w:ascii="Times New Roman" w:hAnsi="Times New Roman" w:cs="Times New Roman"/>
                <w:sz w:val="24"/>
                <w:szCs w:val="24"/>
              </w:rPr>
              <w:t xml:space="preserve">при прекращении радиосвязи между членами звена и постом безопасности немедленно принять </w:t>
            </w:r>
            <w:proofErr w:type="gramStart"/>
            <w:r w:rsidRPr="00036D39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gramEnd"/>
            <w:r w:rsidRPr="00036D39">
              <w:rPr>
                <w:rFonts w:ascii="Times New Roman" w:hAnsi="Times New Roman" w:cs="Times New Roman"/>
                <w:sz w:val="24"/>
                <w:szCs w:val="24"/>
              </w:rPr>
              <w:t xml:space="preserve"> но оказанию помощи и направить в зону работы звена группу страховщиков (страховочное звено);</w:t>
            </w:r>
          </w:p>
          <w:p w:rsidR="005F7265" w:rsidRPr="00036D39" w:rsidRDefault="005F7265" w:rsidP="00036D39">
            <w:pPr>
              <w:pStyle w:val="a4"/>
              <w:numPr>
                <w:ilvl w:val="0"/>
                <w:numId w:val="17"/>
              </w:numPr>
              <w:ind w:left="25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39">
              <w:rPr>
                <w:rFonts w:ascii="Times New Roman" w:hAnsi="Times New Roman" w:cs="Times New Roman"/>
                <w:sz w:val="24"/>
                <w:szCs w:val="24"/>
              </w:rPr>
              <w:t>в тесных, труднопроходимых местах работающий в защитном комплекте не должен облокачиваться и опираться на нагретые конструкции, передвигаться необходимо осторожно;</w:t>
            </w:r>
          </w:p>
          <w:p w:rsidR="005F7265" w:rsidRPr="00036D39" w:rsidRDefault="005F7265" w:rsidP="00036D39">
            <w:pPr>
              <w:pStyle w:val="a4"/>
              <w:numPr>
                <w:ilvl w:val="0"/>
                <w:numId w:val="17"/>
              </w:numPr>
              <w:ind w:left="25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39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работ, связанных с тушением пожара, работающему в комплекте звену необходимо следить за тем, чтобы позади него не оставалось </w:t>
            </w:r>
            <w:proofErr w:type="spellStart"/>
            <w:r w:rsidRPr="00036D39">
              <w:rPr>
                <w:rFonts w:ascii="Times New Roman" w:hAnsi="Times New Roman" w:cs="Times New Roman"/>
                <w:sz w:val="24"/>
                <w:szCs w:val="24"/>
              </w:rPr>
              <w:t>недотушенных</w:t>
            </w:r>
            <w:proofErr w:type="spellEnd"/>
            <w:r w:rsidRPr="00036D3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участков, и был обеспечен путь для вынужденного отхода;</w:t>
            </w:r>
          </w:p>
          <w:p w:rsidR="005F7265" w:rsidRPr="00036D39" w:rsidRDefault="005F7265" w:rsidP="00036D39">
            <w:pPr>
              <w:pStyle w:val="a4"/>
              <w:numPr>
                <w:ilvl w:val="0"/>
                <w:numId w:val="17"/>
              </w:numPr>
              <w:ind w:left="25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39">
              <w:rPr>
                <w:rFonts w:ascii="Times New Roman" w:hAnsi="Times New Roman" w:cs="Times New Roman"/>
                <w:sz w:val="24"/>
                <w:szCs w:val="24"/>
              </w:rPr>
              <w:t>в случае механических, химических или термических повреждений наружной оболочки или стекла иллюминатора, а также ухудшения самочувствия хотя бы у одного из членов звена все звено в полном составе обязано доложить на пост безопасности и немедленно покинуть опасную зону.</w:t>
            </w:r>
          </w:p>
          <w:p w:rsidR="00036D39" w:rsidRDefault="00036D39" w:rsidP="005F7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265" w:rsidRDefault="005F7265" w:rsidP="005F7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39">
              <w:rPr>
                <w:rFonts w:ascii="Times New Roman" w:hAnsi="Times New Roman" w:cs="Times New Roman"/>
                <w:b/>
                <w:sz w:val="24"/>
                <w:szCs w:val="24"/>
              </w:rPr>
              <w:t>Зап</w:t>
            </w:r>
            <w:r w:rsidR="00036D39" w:rsidRPr="00036D39">
              <w:rPr>
                <w:rFonts w:ascii="Times New Roman" w:hAnsi="Times New Roman" w:cs="Times New Roman"/>
                <w:b/>
                <w:sz w:val="24"/>
                <w:szCs w:val="24"/>
              </w:rPr>
              <w:t>рещается использование ТК-800</w:t>
            </w:r>
            <w:r w:rsidRPr="005F7265">
              <w:rPr>
                <w:rFonts w:ascii="Times New Roman" w:hAnsi="Times New Roman" w:cs="Times New Roman"/>
                <w:sz w:val="24"/>
                <w:szCs w:val="24"/>
              </w:rPr>
              <w:t xml:space="preserve"> без средств защиты органов дыхания (дыхательного аппарата со сжатым воздухом), а также работать в комплекте, детали которого имеют механические или термические повреждения.</w:t>
            </w:r>
          </w:p>
          <w:p w:rsidR="008B5A18" w:rsidRPr="005F7265" w:rsidRDefault="008B5A18" w:rsidP="005F7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33E" w:rsidRPr="006C233E" w:rsidRDefault="006C233E" w:rsidP="006C23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233E">
              <w:rPr>
                <w:rFonts w:ascii="Times New Roman" w:hAnsi="Times New Roman" w:cs="Times New Roman"/>
                <w:b/>
                <w:sz w:val="24"/>
                <w:szCs w:val="28"/>
              </w:rPr>
              <w:t>Запрещается использовать специальную защитную одежду</w:t>
            </w:r>
            <w:r w:rsidRPr="006C233E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036D39" w:rsidRPr="00036D39" w:rsidRDefault="00036D39" w:rsidP="00AF0F71">
            <w:pPr>
              <w:pStyle w:val="a4"/>
              <w:numPr>
                <w:ilvl w:val="0"/>
                <w:numId w:val="1"/>
              </w:numPr>
              <w:ind w:left="257" w:hanging="218"/>
              <w:rPr>
                <w:rFonts w:ascii="Times New Roman" w:hAnsi="Times New Roman" w:cs="Times New Roman"/>
                <w:sz w:val="24"/>
                <w:szCs w:val="28"/>
              </w:rPr>
            </w:pPr>
            <w:r w:rsidRPr="00036D39">
              <w:rPr>
                <w:rFonts w:ascii="Times New Roman" w:hAnsi="Times New Roman" w:cs="Times New Roman"/>
                <w:sz w:val="24"/>
                <w:szCs w:val="28"/>
              </w:rPr>
              <w:t>несертифицированную;</w:t>
            </w:r>
          </w:p>
          <w:p w:rsidR="00036D39" w:rsidRPr="00036D39" w:rsidRDefault="00036D39" w:rsidP="00AF0F71">
            <w:pPr>
              <w:pStyle w:val="a4"/>
              <w:numPr>
                <w:ilvl w:val="0"/>
                <w:numId w:val="1"/>
              </w:numPr>
              <w:ind w:left="257" w:hanging="218"/>
              <w:rPr>
                <w:rFonts w:ascii="Times New Roman" w:hAnsi="Times New Roman" w:cs="Times New Roman"/>
                <w:sz w:val="24"/>
                <w:szCs w:val="28"/>
              </w:rPr>
            </w:pPr>
            <w:r w:rsidRPr="00036D39">
              <w:rPr>
                <w:rFonts w:ascii="Times New Roman" w:hAnsi="Times New Roman" w:cs="Times New Roman"/>
                <w:sz w:val="24"/>
                <w:szCs w:val="28"/>
              </w:rPr>
              <w:t>поврежденную, ветхую, рваную;</w:t>
            </w:r>
          </w:p>
          <w:p w:rsidR="00036D39" w:rsidRPr="00036D39" w:rsidRDefault="00036D39" w:rsidP="00AF0F71">
            <w:pPr>
              <w:pStyle w:val="a4"/>
              <w:numPr>
                <w:ilvl w:val="0"/>
                <w:numId w:val="1"/>
              </w:numPr>
              <w:ind w:left="257" w:hanging="218"/>
              <w:rPr>
                <w:rFonts w:ascii="Times New Roman" w:hAnsi="Times New Roman" w:cs="Times New Roman"/>
                <w:sz w:val="24"/>
                <w:szCs w:val="28"/>
              </w:rPr>
            </w:pPr>
            <w:r w:rsidRPr="00036D39">
              <w:rPr>
                <w:rFonts w:ascii="Times New Roman" w:hAnsi="Times New Roman" w:cs="Times New Roman"/>
                <w:sz w:val="24"/>
                <w:szCs w:val="28"/>
              </w:rPr>
              <w:t>при воздействии веществ, состав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ов, излучений, для защиты от ко</w:t>
            </w:r>
            <w:r w:rsidRPr="00036D39">
              <w:rPr>
                <w:rFonts w:ascii="Times New Roman" w:hAnsi="Times New Roman" w:cs="Times New Roman"/>
                <w:sz w:val="24"/>
                <w:szCs w:val="28"/>
              </w:rPr>
              <w:t>торых она не предназначена и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или) если это воздействие превы</w:t>
            </w:r>
            <w:r w:rsidRPr="00036D39">
              <w:rPr>
                <w:rFonts w:ascii="Times New Roman" w:hAnsi="Times New Roman" w:cs="Times New Roman"/>
                <w:sz w:val="24"/>
                <w:szCs w:val="28"/>
              </w:rPr>
              <w:t>шает ее защитные свойства и время защитного действия;</w:t>
            </w:r>
          </w:p>
          <w:p w:rsidR="00036D39" w:rsidRPr="00036D39" w:rsidRDefault="00036D39" w:rsidP="00AF0F71">
            <w:pPr>
              <w:pStyle w:val="a4"/>
              <w:numPr>
                <w:ilvl w:val="0"/>
                <w:numId w:val="1"/>
              </w:numPr>
              <w:ind w:left="257" w:hanging="218"/>
              <w:rPr>
                <w:rFonts w:ascii="Times New Roman" w:hAnsi="Times New Roman" w:cs="Times New Roman"/>
                <w:sz w:val="24"/>
                <w:szCs w:val="28"/>
              </w:rPr>
            </w:pPr>
            <w:r w:rsidRPr="00036D39">
              <w:rPr>
                <w:rFonts w:ascii="Times New Roman" w:hAnsi="Times New Roman" w:cs="Times New Roman"/>
                <w:sz w:val="24"/>
                <w:szCs w:val="28"/>
              </w:rPr>
              <w:t>не соответствующую техниче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ской документации завода-изгото</w:t>
            </w:r>
            <w:r w:rsidRPr="00036D39">
              <w:rPr>
                <w:rFonts w:ascii="Times New Roman" w:hAnsi="Times New Roman" w:cs="Times New Roman"/>
                <w:sz w:val="24"/>
                <w:szCs w:val="28"/>
              </w:rPr>
              <w:t>вителя;</w:t>
            </w:r>
          </w:p>
          <w:p w:rsidR="00036D39" w:rsidRPr="00036D39" w:rsidRDefault="00036D39" w:rsidP="00AF0F71">
            <w:pPr>
              <w:pStyle w:val="a4"/>
              <w:numPr>
                <w:ilvl w:val="0"/>
                <w:numId w:val="1"/>
              </w:numPr>
              <w:ind w:left="257" w:hanging="218"/>
              <w:rPr>
                <w:rFonts w:ascii="Times New Roman" w:hAnsi="Times New Roman" w:cs="Times New Roman"/>
                <w:sz w:val="24"/>
                <w:szCs w:val="28"/>
              </w:rPr>
            </w:pPr>
            <w:r w:rsidRPr="00036D39">
              <w:rPr>
                <w:rFonts w:ascii="Times New Roman" w:hAnsi="Times New Roman" w:cs="Times New Roman"/>
                <w:sz w:val="24"/>
                <w:szCs w:val="28"/>
              </w:rPr>
              <w:t>с истекшим сроком хранения и эксплуатации;</w:t>
            </w:r>
          </w:p>
          <w:p w:rsidR="00036D39" w:rsidRPr="00036D39" w:rsidRDefault="00036D39" w:rsidP="00AF0F71">
            <w:pPr>
              <w:pStyle w:val="a4"/>
              <w:numPr>
                <w:ilvl w:val="0"/>
                <w:numId w:val="1"/>
              </w:numPr>
              <w:ind w:left="257" w:hanging="218"/>
              <w:rPr>
                <w:rFonts w:ascii="Times New Roman" w:hAnsi="Times New Roman" w:cs="Times New Roman"/>
                <w:sz w:val="24"/>
                <w:szCs w:val="28"/>
              </w:rPr>
            </w:pPr>
            <w:r w:rsidRPr="00036D39">
              <w:rPr>
                <w:rFonts w:ascii="Times New Roman" w:hAnsi="Times New Roman" w:cs="Times New Roman"/>
                <w:sz w:val="24"/>
                <w:szCs w:val="28"/>
              </w:rPr>
              <w:t>без теплозащитного слоя;</w:t>
            </w:r>
          </w:p>
          <w:p w:rsidR="00036D39" w:rsidRPr="00036D39" w:rsidRDefault="00036D39" w:rsidP="00AF0F71">
            <w:pPr>
              <w:pStyle w:val="a4"/>
              <w:numPr>
                <w:ilvl w:val="0"/>
                <w:numId w:val="1"/>
              </w:numPr>
              <w:ind w:left="257" w:hanging="218"/>
              <w:rPr>
                <w:rFonts w:ascii="Times New Roman" w:hAnsi="Times New Roman" w:cs="Times New Roman"/>
                <w:sz w:val="24"/>
                <w:szCs w:val="28"/>
              </w:rPr>
            </w:pPr>
            <w:r w:rsidRPr="00036D39">
              <w:rPr>
                <w:rFonts w:ascii="Times New Roman" w:hAnsi="Times New Roman" w:cs="Times New Roman"/>
                <w:sz w:val="24"/>
                <w:szCs w:val="28"/>
              </w:rPr>
              <w:t>не очищенную и не просуше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нную после предыдущего использо</w:t>
            </w:r>
            <w:r w:rsidRPr="00036D39">
              <w:rPr>
                <w:rFonts w:ascii="Times New Roman" w:hAnsi="Times New Roman" w:cs="Times New Roman"/>
                <w:sz w:val="24"/>
                <w:szCs w:val="28"/>
              </w:rPr>
              <w:t>вания;</w:t>
            </w:r>
          </w:p>
          <w:p w:rsidR="00036D39" w:rsidRPr="00036D39" w:rsidRDefault="00036D39" w:rsidP="00AF0F71">
            <w:pPr>
              <w:pStyle w:val="a4"/>
              <w:numPr>
                <w:ilvl w:val="0"/>
                <w:numId w:val="1"/>
              </w:numPr>
              <w:ind w:left="257" w:hanging="218"/>
              <w:rPr>
                <w:rFonts w:ascii="Times New Roman" w:hAnsi="Times New Roman" w:cs="Times New Roman"/>
                <w:sz w:val="24"/>
                <w:szCs w:val="28"/>
              </w:rPr>
            </w:pPr>
            <w:r w:rsidRPr="00036D39">
              <w:rPr>
                <w:rFonts w:ascii="Times New Roman" w:hAnsi="Times New Roman" w:cs="Times New Roman"/>
                <w:sz w:val="24"/>
                <w:szCs w:val="28"/>
              </w:rPr>
              <w:t>если не была проведена проверка после последнего использ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ова</w:t>
            </w:r>
            <w:r w:rsidRPr="00036D39">
              <w:rPr>
                <w:rFonts w:ascii="Times New Roman" w:hAnsi="Times New Roman" w:cs="Times New Roman"/>
                <w:sz w:val="24"/>
                <w:szCs w:val="28"/>
              </w:rPr>
              <w:t>ния и отсутствует запись в жу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рнале проверок или карточке экс</w:t>
            </w:r>
            <w:r w:rsidRPr="00036D39">
              <w:rPr>
                <w:rFonts w:ascii="Times New Roman" w:hAnsi="Times New Roman" w:cs="Times New Roman"/>
                <w:sz w:val="24"/>
                <w:szCs w:val="28"/>
              </w:rPr>
              <w:t>плуатации;</w:t>
            </w:r>
          </w:p>
          <w:p w:rsidR="002020A0" w:rsidRPr="00036D39" w:rsidRDefault="00036D39" w:rsidP="00AF0F71">
            <w:pPr>
              <w:pStyle w:val="a4"/>
              <w:numPr>
                <w:ilvl w:val="0"/>
                <w:numId w:val="1"/>
              </w:numPr>
              <w:ind w:left="257" w:hanging="218"/>
              <w:rPr>
                <w:rFonts w:ascii="Times New Roman" w:hAnsi="Times New Roman" w:cs="Times New Roman"/>
                <w:sz w:val="24"/>
                <w:szCs w:val="28"/>
              </w:rPr>
            </w:pPr>
            <w:r w:rsidRPr="00036D39">
              <w:rPr>
                <w:rFonts w:ascii="Times New Roman" w:hAnsi="Times New Roman" w:cs="Times New Roman"/>
                <w:sz w:val="24"/>
                <w:szCs w:val="28"/>
              </w:rPr>
              <w:t>изолирующего типа после 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работки регламентируемого техни</w:t>
            </w:r>
            <w:r w:rsidRPr="00036D39">
              <w:rPr>
                <w:rFonts w:ascii="Times New Roman" w:hAnsi="Times New Roman" w:cs="Times New Roman"/>
                <w:sz w:val="24"/>
                <w:szCs w:val="28"/>
              </w:rPr>
              <w:t>ческой документацией числа часов работы.</w:t>
            </w:r>
          </w:p>
        </w:tc>
      </w:tr>
      <w:tr w:rsidR="00AE08CE" w:rsidRPr="002020A0" w:rsidTr="00F87519">
        <w:tc>
          <w:tcPr>
            <w:tcW w:w="560" w:type="dxa"/>
          </w:tcPr>
          <w:p w:rsidR="00CC6666" w:rsidRPr="002020A0" w:rsidRDefault="00CC6666" w:rsidP="00CC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2275" w:type="dxa"/>
          </w:tcPr>
          <w:p w:rsidR="00CC6666" w:rsidRPr="00CC205F" w:rsidRDefault="0031029A" w:rsidP="002020A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CC205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Подготовительная часть</w:t>
            </w:r>
          </w:p>
          <w:p w:rsidR="00E30683" w:rsidRDefault="00CC205F" w:rsidP="002020A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="00E30683" w:rsidRPr="00E306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азминка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:rsidR="00CC205F" w:rsidRDefault="00CC205F" w:rsidP="002020A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Разминочный бег</w:t>
            </w:r>
          </w:p>
          <w:p w:rsidR="00CC205F" w:rsidRDefault="00CC205F" w:rsidP="002020A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Суставная разминка</w:t>
            </w:r>
          </w:p>
          <w:p w:rsidR="00CC205F" w:rsidRPr="0031029A" w:rsidRDefault="00CC205F" w:rsidP="0020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Восстановление дыхания</w:t>
            </w:r>
          </w:p>
        </w:tc>
        <w:tc>
          <w:tcPr>
            <w:tcW w:w="910" w:type="dxa"/>
          </w:tcPr>
          <w:p w:rsidR="00CC6666" w:rsidRPr="00F87519" w:rsidRDefault="0031029A" w:rsidP="003102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t>10 мин.</w:t>
            </w:r>
          </w:p>
        </w:tc>
        <w:tc>
          <w:tcPr>
            <w:tcW w:w="6887" w:type="dxa"/>
          </w:tcPr>
          <w:p w:rsidR="00834BC2" w:rsidRPr="00834BC2" w:rsidRDefault="00834BC2" w:rsidP="00834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C2">
              <w:rPr>
                <w:rFonts w:ascii="Times New Roman" w:hAnsi="Times New Roman" w:cs="Times New Roman"/>
                <w:b/>
                <w:sz w:val="24"/>
                <w:szCs w:val="24"/>
              </w:rPr>
              <w:t>Разминочный бег</w:t>
            </w:r>
          </w:p>
          <w:p w:rsidR="00CC6666" w:rsidRPr="002A50D8" w:rsidRDefault="002A50D8" w:rsidP="002A50D8">
            <w:pPr>
              <w:pStyle w:val="a4"/>
              <w:numPr>
                <w:ilvl w:val="0"/>
                <w:numId w:val="13"/>
              </w:numPr>
              <w:ind w:left="257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34BC2" w:rsidRPr="002A50D8">
              <w:rPr>
                <w:rFonts w:ascii="Times New Roman" w:hAnsi="Times New Roman" w:cs="Times New Roman"/>
                <w:sz w:val="24"/>
                <w:szCs w:val="24"/>
              </w:rPr>
              <w:t>ег по кругу в колонне по одному трусцой и боком с приставным шагом – 2 мин.</w:t>
            </w:r>
          </w:p>
          <w:p w:rsidR="0087746D" w:rsidRPr="0087746D" w:rsidRDefault="00834BC2" w:rsidP="00834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C2">
              <w:rPr>
                <w:rFonts w:ascii="Times New Roman" w:hAnsi="Times New Roman" w:cs="Times New Roman"/>
                <w:b/>
                <w:sz w:val="24"/>
                <w:szCs w:val="24"/>
              </w:rPr>
              <w:t>Суставная размин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34BC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77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746D" w:rsidRPr="0087746D">
              <w:rPr>
                <w:rFonts w:ascii="Times New Roman" w:hAnsi="Times New Roman" w:cs="Times New Roman"/>
                <w:sz w:val="24"/>
                <w:szCs w:val="24"/>
              </w:rPr>
              <w:t>(л/с построен в одну шеренгу на интервал вытянутых рук)</w:t>
            </w:r>
          </w:p>
          <w:p w:rsidR="00834BC2" w:rsidRPr="0087746D" w:rsidRDefault="00834BC2" w:rsidP="0087746D">
            <w:pPr>
              <w:pStyle w:val="a4"/>
              <w:numPr>
                <w:ilvl w:val="0"/>
                <w:numId w:val="1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поворачивание головы вправо-вперед-влево-вперед, стараясь не делать резких движений. Вращение</w:t>
            </w:r>
            <w:r w:rsidR="0087746D"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головы</w:t>
            </w: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полумесяцем.</w:t>
            </w:r>
            <w:r w:rsidR="0087746D"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Назад голову не запрокидывать</w:t>
            </w: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.  – </w:t>
            </w:r>
            <w:r w:rsid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по </w:t>
            </w: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10 раз</w:t>
            </w:r>
            <w:r w:rsidR="0087746D"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;</w:t>
            </w:r>
          </w:p>
          <w:p w:rsidR="00834BC2" w:rsidRDefault="0087746D" w:rsidP="0087746D">
            <w:pPr>
              <w:pStyle w:val="a4"/>
              <w:numPr>
                <w:ilvl w:val="0"/>
                <w:numId w:val="1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</w:t>
            </w: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ращательные движения плечами по кругу в разные стороны (руки опущены вдоль туловища)</w:t>
            </w: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– по 10 раз</w:t>
            </w: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87746D" w:rsidRDefault="0087746D" w:rsidP="0087746D">
            <w:pPr>
              <w:pStyle w:val="a4"/>
              <w:numPr>
                <w:ilvl w:val="0"/>
                <w:numId w:val="1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вращательные движения предплечьями</w:t>
            </w:r>
            <w:r w:rsidR="0002619F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и против часовой стрелки</w:t>
            </w:r>
            <w:r w:rsidRPr="0087746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(руки вытянуты в стороны параллельно полу) – по 10 раз</w:t>
            </w:r>
            <w:r w:rsidR="0002619F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;</w:t>
            </w:r>
          </w:p>
          <w:p w:rsidR="00834BC2" w:rsidRDefault="0002619F" w:rsidP="0002619F">
            <w:pPr>
              <w:pStyle w:val="a4"/>
              <w:numPr>
                <w:ilvl w:val="0"/>
                <w:numId w:val="1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круговые вращения руками в разные стороны и махи руками в бок и вверх попеременно (разминка плечевых суставов)</w:t>
            </w:r>
            <w:r w:rsidR="00C44B31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по 10 раз;</w:t>
            </w:r>
          </w:p>
          <w:p w:rsidR="0002619F" w:rsidRDefault="0002619F" w:rsidP="0002619F">
            <w:pPr>
              <w:pStyle w:val="a4"/>
              <w:numPr>
                <w:ilvl w:val="0"/>
                <w:numId w:val="1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вращение запястьями рук по кругу в разные стороны (руки согнуты в локте) – по 10 раз;</w:t>
            </w:r>
          </w:p>
          <w:p w:rsidR="0002619F" w:rsidRDefault="00A76929" w:rsidP="0002619F">
            <w:pPr>
              <w:pStyle w:val="a4"/>
              <w:numPr>
                <w:ilvl w:val="0"/>
                <w:numId w:val="1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вращение тазом по кругу в разные стороны (руки на талии, ноги на ширине плеч, стопы не отрываются от пола) – по 10 раз;</w:t>
            </w:r>
          </w:p>
          <w:p w:rsidR="00A76929" w:rsidRDefault="00A76929" w:rsidP="0002619F">
            <w:pPr>
              <w:pStyle w:val="a4"/>
              <w:numPr>
                <w:ilvl w:val="0"/>
                <w:numId w:val="1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вращение ногами</w:t>
            </w:r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по и против часовой стрелки, отрывая по одной от земли, разминая тазобедренный сустав (руки на талии, ноги ближе друг к другу, туловище остается стабильным)</w:t>
            </w:r>
            <w:r w:rsidR="00C44B31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-</w:t>
            </w:r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по 10 раз;</w:t>
            </w:r>
          </w:p>
          <w:p w:rsidR="00A76929" w:rsidRDefault="00A76929" w:rsidP="0002619F">
            <w:pPr>
              <w:pStyle w:val="a4"/>
              <w:numPr>
                <w:ilvl w:val="0"/>
                <w:numId w:val="1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вращение коленями</w:t>
            </w:r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по и против часовой стрелки (корпус наклонен, колени слегка согнуты, ладони на коленях, пятки не отрываются от пола) – по 10 раз;</w:t>
            </w:r>
          </w:p>
          <w:p w:rsidR="00A76929" w:rsidRDefault="00A76929" w:rsidP="0002619F">
            <w:pPr>
              <w:pStyle w:val="a4"/>
              <w:numPr>
                <w:ilvl w:val="0"/>
                <w:numId w:val="1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вращение стопой</w:t>
            </w:r>
            <w:r w:rsidR="002A50D8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по и против часовой стрелки попеременно каждой ногой</w:t>
            </w:r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втать</w:t>
            </w:r>
            <w:proofErr w:type="spellEnd"/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прямо, руки на талии</w:t>
            </w:r>
            <w:r w:rsidR="002A50D8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, колено приподнято вверх, голень и бедро неподвижны</w:t>
            </w:r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) – по 10 раз;</w:t>
            </w:r>
          </w:p>
          <w:p w:rsidR="00A76929" w:rsidRDefault="00A76929" w:rsidP="0002619F">
            <w:pPr>
              <w:pStyle w:val="a4"/>
              <w:numPr>
                <w:ilvl w:val="0"/>
                <w:numId w:val="12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приседания на месте с вытягиванием рук вперед – 10 раз</w:t>
            </w:r>
            <w:r w:rsidR="00CA522D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.</w:t>
            </w:r>
          </w:p>
          <w:p w:rsidR="00A76929" w:rsidRDefault="00A76929" w:rsidP="00A76929">
            <w:pPr>
              <w:ind w:left="39"/>
              <w:rPr>
                <w:rFonts w:ascii="Times New Roman" w:hAnsi="Times New Roman" w:cs="Times New Roman"/>
                <w:b/>
                <w:color w:val="161617"/>
                <w:sz w:val="24"/>
                <w:szCs w:val="24"/>
                <w:shd w:val="clear" w:color="auto" w:fill="FFFFFF"/>
              </w:rPr>
            </w:pPr>
            <w:r w:rsidRPr="00A76929">
              <w:rPr>
                <w:rFonts w:ascii="Times New Roman" w:hAnsi="Times New Roman" w:cs="Times New Roman"/>
                <w:b/>
                <w:color w:val="161617"/>
                <w:sz w:val="24"/>
                <w:szCs w:val="24"/>
                <w:shd w:val="clear" w:color="auto" w:fill="FFFFFF"/>
              </w:rPr>
              <w:t>Восстановление дыхания</w:t>
            </w:r>
          </w:p>
          <w:p w:rsidR="00A76929" w:rsidRDefault="002A50D8" w:rsidP="002A50D8">
            <w:pPr>
              <w:pStyle w:val="a4"/>
              <w:numPr>
                <w:ilvl w:val="0"/>
                <w:numId w:val="14"/>
              </w:numPr>
              <w:ind w:left="257" w:hanging="218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  <w:r w:rsidRPr="002A50D8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п</w:t>
            </w:r>
            <w:r w:rsidR="00A76929" w:rsidRPr="002A50D8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>однятие прямых рук над головой с глубоким вдохом</w:t>
            </w:r>
            <w:r w:rsidR="00CA522D" w:rsidRPr="002A50D8"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  <w:t xml:space="preserve"> и опускание корпуса и рук вниз с глубоким выдохом – 10 раз.</w:t>
            </w:r>
          </w:p>
          <w:p w:rsidR="00654879" w:rsidRPr="002A50D8" w:rsidRDefault="00654879" w:rsidP="00654879">
            <w:pPr>
              <w:pStyle w:val="a4"/>
              <w:ind w:left="257"/>
              <w:rPr>
                <w:rFonts w:ascii="Times New Roman" w:hAnsi="Times New Roman" w:cs="Times New Roman"/>
                <w:color w:val="161617"/>
                <w:sz w:val="24"/>
                <w:szCs w:val="24"/>
                <w:shd w:val="clear" w:color="auto" w:fill="FFFFFF"/>
              </w:rPr>
            </w:pPr>
          </w:p>
        </w:tc>
      </w:tr>
      <w:tr w:rsidR="00AE08CE" w:rsidRPr="002020A0" w:rsidTr="00F87519">
        <w:tc>
          <w:tcPr>
            <w:tcW w:w="560" w:type="dxa"/>
          </w:tcPr>
          <w:p w:rsidR="00CC6666" w:rsidRPr="002020A0" w:rsidRDefault="00CC6666" w:rsidP="00CC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2275" w:type="dxa"/>
          </w:tcPr>
          <w:p w:rsidR="00CC6666" w:rsidRPr="00CC205F" w:rsidRDefault="0031029A" w:rsidP="002020A0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CC205F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Основная часть</w:t>
            </w:r>
          </w:p>
          <w:p w:rsidR="003C0F10" w:rsidRDefault="003C0F10" w:rsidP="002020A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30683" w:rsidRPr="005F7099" w:rsidRDefault="00036D39" w:rsidP="002020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норматтива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№1.3</w:t>
            </w:r>
            <w:r w:rsidR="003C0F1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3C0F10" w:rsidRDefault="003C0F10" w:rsidP="0020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10" w:rsidRPr="003C0F10" w:rsidRDefault="003C0F10" w:rsidP="003C0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F7099"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словия выполнения</w:t>
            </w:r>
            <w:r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5F7099"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0F10" w:rsidRDefault="003C0F10" w:rsidP="003C0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F10" w:rsidRPr="003C0F10" w:rsidRDefault="003C0F10" w:rsidP="003C0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F7099"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ременные показатели</w:t>
            </w:r>
            <w:r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0F10" w:rsidRDefault="003C0F10" w:rsidP="003C0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7099" w:rsidRPr="003C0F10" w:rsidRDefault="003C0F10" w:rsidP="003C0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F7099"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орядок выполнения</w:t>
            </w:r>
            <w:r w:rsidRPr="003C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F7099" w:rsidRPr="003C0F10">
              <w:rPr>
                <w:color w:val="000000"/>
              </w:rPr>
              <w:t xml:space="preserve"> </w:t>
            </w:r>
          </w:p>
        </w:tc>
        <w:tc>
          <w:tcPr>
            <w:tcW w:w="910" w:type="dxa"/>
          </w:tcPr>
          <w:p w:rsidR="00CC6666" w:rsidRPr="00F87519" w:rsidRDefault="0031029A" w:rsidP="003102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t>25 мин.</w:t>
            </w:r>
          </w:p>
        </w:tc>
        <w:tc>
          <w:tcPr>
            <w:tcW w:w="6887" w:type="dxa"/>
          </w:tcPr>
          <w:p w:rsidR="00334367" w:rsidRPr="00334367" w:rsidRDefault="00334367" w:rsidP="00334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6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выполнения норматива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4367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:rsidR="00334367" w:rsidRDefault="00334367" w:rsidP="00334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«Надевание </w:t>
            </w:r>
            <w:proofErr w:type="spellStart"/>
            <w:r w:rsidRPr="00334367">
              <w:rPr>
                <w:rFonts w:ascii="Times New Roman" w:hAnsi="Times New Roman" w:cs="Times New Roman"/>
                <w:b/>
                <w:sz w:val="24"/>
                <w:szCs w:val="24"/>
              </w:rPr>
              <w:t>теплоотражательного</w:t>
            </w:r>
            <w:proofErr w:type="spellEnd"/>
            <w:r w:rsidRPr="0033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костюма ТК-800»</w:t>
            </w:r>
          </w:p>
          <w:p w:rsidR="00334367" w:rsidRPr="00334367" w:rsidRDefault="00334367" w:rsidP="00334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F71" w:rsidRPr="00AF0F71" w:rsidRDefault="00AF0F71" w:rsidP="00AF0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F0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0F7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положение</w:t>
            </w:r>
            <w:r w:rsidRPr="00AF0F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4367" w:rsidRPr="00AF0F71" w:rsidRDefault="00334367" w:rsidP="00AF0F71">
            <w:pPr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1">
              <w:rPr>
                <w:rFonts w:ascii="Times New Roman" w:hAnsi="Times New Roman" w:cs="Times New Roman"/>
                <w:sz w:val="24"/>
                <w:szCs w:val="24"/>
              </w:rPr>
              <w:t>Исполнитель в повседневной одежде с двумя ассистентами стоит в одном метре от приготовленного костюма.</w:t>
            </w:r>
          </w:p>
          <w:p w:rsidR="00334367" w:rsidRPr="00AF0F71" w:rsidRDefault="00334367" w:rsidP="00AF0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0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0F71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выполнения</w:t>
            </w:r>
            <w:r w:rsidR="00AF0F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4367" w:rsidRPr="00AF0F71" w:rsidRDefault="00334367" w:rsidP="00AF0F71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1">
              <w:rPr>
                <w:rFonts w:ascii="Times New Roman" w:hAnsi="Times New Roman" w:cs="Times New Roman"/>
                <w:sz w:val="24"/>
                <w:szCs w:val="24"/>
              </w:rPr>
              <w:t>- надеть брюки комбинезона и сапоги</w:t>
            </w:r>
            <w:r w:rsidR="00AF0F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367" w:rsidRPr="00AF0F71" w:rsidRDefault="00334367" w:rsidP="00AF0F71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1">
              <w:rPr>
                <w:rFonts w:ascii="Times New Roman" w:hAnsi="Times New Roman" w:cs="Times New Roman"/>
                <w:sz w:val="24"/>
                <w:szCs w:val="24"/>
              </w:rPr>
              <w:t>- надеть дыхательный аппа</w:t>
            </w:r>
            <w:r w:rsidR="00AF0F71">
              <w:rPr>
                <w:rFonts w:ascii="Times New Roman" w:hAnsi="Times New Roman" w:cs="Times New Roman"/>
                <w:sz w:val="24"/>
                <w:szCs w:val="24"/>
              </w:rPr>
              <w:t>рат со сжатым воздухом или ДАСК;</w:t>
            </w:r>
          </w:p>
          <w:p w:rsidR="00334367" w:rsidRPr="00AF0F71" w:rsidRDefault="00334367" w:rsidP="00AF0F71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1">
              <w:rPr>
                <w:rFonts w:ascii="Times New Roman" w:hAnsi="Times New Roman" w:cs="Times New Roman"/>
                <w:sz w:val="24"/>
                <w:szCs w:val="24"/>
              </w:rPr>
              <w:t xml:space="preserve">- надеть верхнюю часть комбинезона, застегнуть стягивающие ремни, закрыть защитный клапан, оставить </w:t>
            </w:r>
            <w:proofErr w:type="spellStart"/>
            <w:r w:rsidRPr="00AF0F71">
              <w:rPr>
                <w:rFonts w:ascii="Times New Roman" w:hAnsi="Times New Roman" w:cs="Times New Roman"/>
                <w:sz w:val="24"/>
                <w:szCs w:val="24"/>
              </w:rPr>
              <w:t>незастегнутым</w:t>
            </w:r>
            <w:proofErr w:type="spellEnd"/>
            <w:r w:rsidRPr="00AF0F71">
              <w:rPr>
                <w:rFonts w:ascii="Times New Roman" w:hAnsi="Times New Roman" w:cs="Times New Roman"/>
                <w:sz w:val="24"/>
                <w:szCs w:val="24"/>
              </w:rPr>
              <w:t xml:space="preserve"> один верхний стягивающий ремень и одну в</w:t>
            </w:r>
            <w:r w:rsidR="00AF0F71">
              <w:rPr>
                <w:rFonts w:ascii="Times New Roman" w:hAnsi="Times New Roman" w:cs="Times New Roman"/>
                <w:sz w:val="24"/>
                <w:szCs w:val="24"/>
              </w:rPr>
              <w:t>ерхнюю кнопку защитного клапана;</w:t>
            </w:r>
          </w:p>
          <w:p w:rsidR="00334367" w:rsidRPr="00AF0F71" w:rsidRDefault="00334367" w:rsidP="00AF0F71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1">
              <w:rPr>
                <w:rFonts w:ascii="Times New Roman" w:hAnsi="Times New Roman" w:cs="Times New Roman"/>
                <w:sz w:val="24"/>
                <w:szCs w:val="24"/>
              </w:rPr>
              <w:t>- произвести боевую проверку ДАСК или открыть вентиль баллона ДАСВ до отказа. Включиться в СИЗОД. Надеть пожарную каску.</w:t>
            </w:r>
          </w:p>
          <w:p w:rsidR="00334367" w:rsidRPr="00AF0F71" w:rsidRDefault="00334367" w:rsidP="00AF0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738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0F71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  <w:r w:rsidRPr="00AF0F71">
              <w:rPr>
                <w:rFonts w:ascii="Times New Roman" w:hAnsi="Times New Roman" w:cs="Times New Roman"/>
                <w:sz w:val="24"/>
                <w:szCs w:val="24"/>
              </w:rPr>
              <w:t>: костюм, капюшон и рукавицы надеты, стягивающий ремень застегнут.</w:t>
            </w:r>
          </w:p>
          <w:p w:rsidR="00334367" w:rsidRPr="00334367" w:rsidRDefault="00334367" w:rsidP="00334367"/>
          <w:p w:rsidR="00334367" w:rsidRPr="00334367" w:rsidRDefault="00334367" w:rsidP="003343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выполнения норматива № 1.3</w:t>
            </w:r>
          </w:p>
          <w:p w:rsidR="00334367" w:rsidRPr="00334367" w:rsidRDefault="00334367" w:rsidP="003343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33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Надевание </w:t>
            </w:r>
            <w:proofErr w:type="spellStart"/>
            <w:r w:rsidRPr="00334367">
              <w:rPr>
                <w:rFonts w:ascii="Times New Roman" w:hAnsi="Times New Roman" w:cs="Times New Roman"/>
                <w:b/>
                <w:sz w:val="24"/>
                <w:szCs w:val="24"/>
              </w:rPr>
              <w:t>теплоотражательного</w:t>
            </w:r>
            <w:proofErr w:type="spellEnd"/>
            <w:r w:rsidRPr="0033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костюма ТК-800</w:t>
            </w:r>
            <w:r w:rsidRPr="00334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04"/>
              <w:gridCol w:w="1112"/>
              <w:gridCol w:w="1055"/>
              <w:gridCol w:w="1390"/>
            </w:tblGrid>
            <w:tr w:rsidR="00334367" w:rsidRPr="00334367" w:rsidTr="00334367">
              <w:tc>
                <w:tcPr>
                  <w:tcW w:w="3188" w:type="dxa"/>
                  <w:vMerge w:val="restart"/>
                </w:tcPr>
                <w:p w:rsidR="00334367" w:rsidRPr="00334367" w:rsidRDefault="00334367" w:rsidP="003343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3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боевой и специальной одежды и снаряжения</w:t>
                  </w:r>
                </w:p>
              </w:tc>
              <w:tc>
                <w:tcPr>
                  <w:tcW w:w="3473" w:type="dxa"/>
                  <w:gridSpan w:val="3"/>
                </w:tcPr>
                <w:p w:rsidR="00334367" w:rsidRPr="00334367" w:rsidRDefault="00334367" w:rsidP="003343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3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</w:t>
                  </w:r>
                </w:p>
              </w:tc>
            </w:tr>
            <w:tr w:rsidR="00334367" w:rsidRPr="00334367" w:rsidTr="007A603E">
              <w:tc>
                <w:tcPr>
                  <w:tcW w:w="3311" w:type="dxa"/>
                  <w:vMerge/>
                </w:tcPr>
                <w:p w:rsidR="00334367" w:rsidRPr="00334367" w:rsidRDefault="00334367" w:rsidP="003343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334367" w:rsidRPr="00334367" w:rsidRDefault="00334367" w:rsidP="003343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3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Отлично</w:t>
                  </w:r>
                </w:p>
              </w:tc>
              <w:tc>
                <w:tcPr>
                  <w:tcW w:w="1042" w:type="dxa"/>
                </w:tcPr>
                <w:p w:rsidR="00334367" w:rsidRPr="00334367" w:rsidRDefault="00334367" w:rsidP="003343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3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</w:t>
                  </w:r>
                </w:p>
              </w:tc>
              <w:tc>
                <w:tcPr>
                  <w:tcW w:w="1293" w:type="dxa"/>
                </w:tcPr>
                <w:p w:rsidR="00334367" w:rsidRPr="00334367" w:rsidRDefault="00334367" w:rsidP="003343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43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Удовлетво</w:t>
                  </w:r>
                  <w:proofErr w:type="spellEnd"/>
                  <w:r w:rsidRPr="0033436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3343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рительно</w:t>
                  </w:r>
                  <w:proofErr w:type="spellEnd"/>
                </w:p>
              </w:tc>
            </w:tr>
            <w:tr w:rsidR="00334367" w:rsidRPr="00334367" w:rsidTr="00265217">
              <w:tc>
                <w:tcPr>
                  <w:tcW w:w="3311" w:type="dxa"/>
                </w:tcPr>
                <w:p w:rsidR="00334367" w:rsidRPr="00AF0F71" w:rsidRDefault="00334367" w:rsidP="0033436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F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Надевание </w:t>
                  </w:r>
                  <w:proofErr w:type="spellStart"/>
                  <w:r w:rsidRPr="00AF0F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теплоотражательного</w:t>
                  </w:r>
                  <w:proofErr w:type="spellEnd"/>
                  <w:r w:rsidRPr="00AF0F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костюма ТК-800:</w:t>
                  </w:r>
                </w:p>
              </w:tc>
              <w:tc>
                <w:tcPr>
                  <w:tcW w:w="3473" w:type="dxa"/>
                  <w:gridSpan w:val="3"/>
                </w:tcPr>
                <w:p w:rsidR="00AF0F71" w:rsidRPr="00AF0F71" w:rsidRDefault="00AF0F71" w:rsidP="00AF0F71">
                  <w:pPr>
                    <w:pStyle w:val="ConsPlusNormal"/>
                    <w:jc w:val="center"/>
                  </w:pPr>
                </w:p>
                <w:p w:rsidR="00334367" w:rsidRPr="00AF0F71" w:rsidRDefault="00334367" w:rsidP="00AF0F71">
                  <w:pPr>
                    <w:pStyle w:val="ConsPlusNormal"/>
                    <w:jc w:val="center"/>
                  </w:pPr>
                  <w:r w:rsidRPr="00AF0F71">
                    <w:t>на правильность</w:t>
                  </w:r>
                </w:p>
              </w:tc>
            </w:tr>
          </w:tbl>
          <w:p w:rsidR="00334367" w:rsidRPr="00334367" w:rsidRDefault="00334367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67" w:rsidRPr="00AF0F71" w:rsidRDefault="00334367" w:rsidP="00AF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71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надевания комплекта ТК-800</w:t>
            </w:r>
          </w:p>
          <w:p w:rsidR="00AF0F71" w:rsidRPr="00334367" w:rsidRDefault="00AF0F71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71" w:rsidRDefault="00334367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ТК-800 надевается</w:t>
            </w: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 xml:space="preserve"> поверх форменной оде</w:t>
            </w:r>
            <w:r w:rsidR="007B0069">
              <w:rPr>
                <w:rFonts w:ascii="Times New Roman" w:hAnsi="Times New Roman" w:cs="Times New Roman"/>
                <w:sz w:val="24"/>
                <w:szCs w:val="24"/>
              </w:rPr>
              <w:t>жды, с помощью ассистентов</w:t>
            </w: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 xml:space="preserve"> в два этапа (подготовка к надеванию и собственно надевание). </w:t>
            </w:r>
          </w:p>
          <w:p w:rsidR="00AF0F71" w:rsidRDefault="00AF0F71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67" w:rsidRPr="00334367" w:rsidRDefault="00AF0F71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команде: </w:t>
            </w:r>
            <w:r w:rsidRPr="00AF0F71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«Комплект ТК-800 - надеть!»</w:t>
            </w:r>
            <w:r w:rsidR="00334367" w:rsidRPr="00334367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</w:t>
            </w:r>
            <w:r w:rsidR="007B0069">
              <w:rPr>
                <w:rFonts w:ascii="Times New Roman" w:hAnsi="Times New Roman" w:cs="Times New Roman"/>
                <w:sz w:val="24"/>
                <w:szCs w:val="24"/>
              </w:rPr>
              <w:t>ы вынимают</w:t>
            </w:r>
            <w:r w:rsidR="00334367" w:rsidRPr="00334367">
              <w:rPr>
                <w:rFonts w:ascii="Times New Roman" w:hAnsi="Times New Roman" w:cs="Times New Roman"/>
                <w:sz w:val="24"/>
                <w:szCs w:val="24"/>
              </w:rPr>
              <w:t xml:space="preserve"> из сумки уложенный комплект и совместно с работающим осуществляет подготовку комплекта к надеванию.</w:t>
            </w:r>
          </w:p>
          <w:p w:rsidR="00AF0F71" w:rsidRDefault="00AF0F71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67" w:rsidRPr="00AF0F71" w:rsidRDefault="00334367" w:rsidP="003343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7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комплекта к надеванию</w:t>
            </w:r>
            <w:r w:rsidR="00AF0F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34367" w:rsidRDefault="00334367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>Убедиться в готовности комплекта к использованию (отсутствие видимых повреждений, застежки-молнии промазаны стеарином или силиконовой смазкой, аварийный выход закрыт, а верхняя петля его шнуровки закреплена карабином).</w:t>
            </w:r>
          </w:p>
          <w:p w:rsidR="00334367" w:rsidRDefault="00334367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 xml:space="preserve">Если шнуровка аварийного выхода расстегнута, то необходимо привести ее в рабочее положение. Для этого петли застежки </w:t>
            </w:r>
            <w:r w:rsidR="00AF0F71">
              <w:rPr>
                <w:rFonts w:ascii="Times New Roman" w:hAnsi="Times New Roman" w:cs="Times New Roman"/>
                <w:sz w:val="24"/>
                <w:szCs w:val="24"/>
              </w:rPr>
              <w:t>застегивают, начиная с нижней, «петля в петлю»</w:t>
            </w: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 xml:space="preserve"> попарно, при этом верхняя петля должна быть закреплена карабином.</w:t>
            </w:r>
          </w:p>
          <w:p w:rsidR="00334367" w:rsidRPr="00334367" w:rsidRDefault="00334367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>Протереть стекла маски дыхательного аппарата и комплекта смазкой от запотевания (смазка прилагается к дыхательному аппарату).</w:t>
            </w:r>
          </w:p>
          <w:p w:rsidR="00334367" w:rsidRDefault="00334367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>Проверить давление воздуха в дыхательном аппарате. Показание манометра должно соответствовать максимальной заправке соответственно типу данного аппарата.</w:t>
            </w:r>
          </w:p>
          <w:p w:rsidR="00334367" w:rsidRDefault="00334367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обуви в сборе ставится на пол затяжными ремнями наружу.</w:t>
            </w:r>
          </w:p>
          <w:p w:rsidR="00334367" w:rsidRPr="00334367" w:rsidRDefault="00334367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1">
              <w:rPr>
                <w:rFonts w:ascii="Times New Roman" w:hAnsi="Times New Roman" w:cs="Times New Roman"/>
                <w:sz w:val="24"/>
                <w:szCs w:val="24"/>
              </w:rPr>
              <w:t xml:space="preserve">Наружная </w:t>
            </w:r>
            <w:proofErr w:type="spellStart"/>
            <w:r w:rsidRPr="00AF0F71">
              <w:rPr>
                <w:rFonts w:ascii="Times New Roman" w:hAnsi="Times New Roman" w:cs="Times New Roman"/>
                <w:sz w:val="24"/>
                <w:szCs w:val="24"/>
              </w:rPr>
              <w:t>теплоотражательная</w:t>
            </w:r>
            <w:proofErr w:type="spellEnd"/>
            <w:r w:rsidRPr="00AF0F71">
              <w:rPr>
                <w:rFonts w:ascii="Times New Roman" w:hAnsi="Times New Roman" w:cs="Times New Roman"/>
                <w:sz w:val="24"/>
                <w:szCs w:val="24"/>
              </w:rPr>
              <w:t xml:space="preserve"> оболочка</w:t>
            </w: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 xml:space="preserve"> с раскрытым входным отверстием (застежка-молния раскрыта, спинка оболочки отогнута влево) раскладывается на полу впереди бахил иллюминатором вниз.</w:t>
            </w:r>
          </w:p>
          <w:p w:rsidR="00334367" w:rsidRPr="00334367" w:rsidRDefault="00334367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1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 xml:space="preserve"> в сборе вставляется в низки брюк наружной </w:t>
            </w:r>
            <w:proofErr w:type="spellStart"/>
            <w:r w:rsidRPr="00334367">
              <w:rPr>
                <w:rFonts w:ascii="Times New Roman" w:hAnsi="Times New Roman" w:cs="Times New Roman"/>
                <w:sz w:val="24"/>
                <w:szCs w:val="24"/>
              </w:rPr>
              <w:t>теплоотражательной</w:t>
            </w:r>
            <w:proofErr w:type="spellEnd"/>
            <w:r w:rsidRPr="00334367">
              <w:rPr>
                <w:rFonts w:ascii="Times New Roman" w:hAnsi="Times New Roman" w:cs="Times New Roman"/>
                <w:sz w:val="24"/>
                <w:szCs w:val="24"/>
              </w:rPr>
              <w:t xml:space="preserve"> оболочки. Брючины расправляются по голенищу бахил вниз.</w:t>
            </w:r>
          </w:p>
          <w:p w:rsidR="00AF0F71" w:rsidRDefault="00AF0F71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67" w:rsidRPr="00AF0F71" w:rsidRDefault="00334367" w:rsidP="003343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71">
              <w:rPr>
                <w:rFonts w:ascii="Times New Roman" w:hAnsi="Times New Roman" w:cs="Times New Roman"/>
                <w:b/>
                <w:sz w:val="24"/>
                <w:szCs w:val="24"/>
              </w:rPr>
              <w:t>Надевание комплекта</w:t>
            </w:r>
          </w:p>
          <w:p w:rsidR="00334367" w:rsidRDefault="00334367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>Пожарный, одетый в форменную одежду, надевает предварительно проверенный дыхательный аппарат, проводит подгонку лямок и осуществляет контрольную подачу воздуха в маску. Маска посредством ремня вешается на шею, надевается на лицо и подгоняется индивидуально. Проверяется устойчивость работы дыхательного аппарата. После проверки маска снимается и остается висеть на шейном ремне. Шланг от баллона к маске должен лежать на правом плече.</w:t>
            </w:r>
          </w:p>
          <w:p w:rsidR="00AF0F71" w:rsidRPr="00334367" w:rsidRDefault="00AF0F71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67" w:rsidRPr="00334367" w:rsidRDefault="00334367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>Надевается теплозащитный комбинезон, при этом большие пальцы рук продеваются в специальные отверстия напульсников. Радиостанция укладывается в специальные отсеки, и проверяется ее работоспособность. При одевании ассистент</w:t>
            </w:r>
            <w:r w:rsidR="007B0069">
              <w:rPr>
                <w:rFonts w:ascii="Times New Roman" w:hAnsi="Times New Roman" w:cs="Times New Roman"/>
                <w:sz w:val="24"/>
                <w:szCs w:val="24"/>
              </w:rPr>
              <w:t>ы производя</w:t>
            </w: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>т равномерное распределение отсека комбинезона на дыхательном аппарате. Надевается маска дыхательного аппарата, кап</w:t>
            </w:r>
            <w:r w:rsidR="00AF0F71">
              <w:rPr>
                <w:rFonts w:ascii="Times New Roman" w:hAnsi="Times New Roman" w:cs="Times New Roman"/>
                <w:sz w:val="24"/>
                <w:szCs w:val="24"/>
              </w:rPr>
              <w:t>юшон комбинезона с каской типа «Труд»</w:t>
            </w: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>, застегивается застежка-молния и закрывается клапан на текстильную застежку.</w:t>
            </w:r>
          </w:p>
          <w:p w:rsidR="00AF0F71" w:rsidRDefault="00AF0F71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67" w:rsidRDefault="00334367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>Надеваются теплоизолирующие рукавицы. Их манжетная часть расправляется по напульснику комбинезона.</w:t>
            </w:r>
          </w:p>
          <w:p w:rsidR="00AF0F71" w:rsidRPr="00334367" w:rsidRDefault="00AF0F71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67" w:rsidRDefault="00334367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>Пожарный подходит к подготовл</w:t>
            </w:r>
            <w:r w:rsidR="007B0069">
              <w:rPr>
                <w:rFonts w:ascii="Times New Roman" w:hAnsi="Times New Roman" w:cs="Times New Roman"/>
                <w:sz w:val="24"/>
                <w:szCs w:val="24"/>
              </w:rPr>
              <w:t>енной ранее ассистентами</w:t>
            </w: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 xml:space="preserve"> наружной тепло-отражательной оболочке и надевает обувь. Низ брюк комбинезона оправляется таким образом, чтобы внутренняя манжетная часть была расположена внутри сапога, а наружная - поверх голенища бахил. Допускается заправка нижней части комбинезона в сапог.</w:t>
            </w:r>
          </w:p>
          <w:p w:rsidR="00AF0F71" w:rsidRPr="00334367" w:rsidRDefault="00AF0F71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67" w:rsidRPr="00334367" w:rsidRDefault="00334367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367">
              <w:rPr>
                <w:rFonts w:ascii="Times New Roman" w:hAnsi="Times New Roman" w:cs="Times New Roman"/>
                <w:sz w:val="24"/>
                <w:szCs w:val="24"/>
              </w:rPr>
              <w:t>Теплоотражательн</w:t>
            </w:r>
            <w:r w:rsidR="007B006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7B0069">
              <w:rPr>
                <w:rFonts w:ascii="Times New Roman" w:hAnsi="Times New Roman" w:cs="Times New Roman"/>
                <w:sz w:val="24"/>
                <w:szCs w:val="24"/>
              </w:rPr>
              <w:t xml:space="preserve"> оболочка с помощью ассистентов</w:t>
            </w: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 xml:space="preserve"> поднимается вверх, при этом расправляется низ брюк оболочки.</w:t>
            </w:r>
          </w:p>
          <w:p w:rsidR="00334367" w:rsidRPr="00334367" w:rsidRDefault="00334367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>Сначала надевают левый рукав оболочки, а затем, расправляя оболочку на отсеке дыхательного аппарата, надевают правый рукав. При этом ассистент</w:t>
            </w:r>
            <w:r w:rsidR="007B0069">
              <w:rPr>
                <w:rFonts w:ascii="Times New Roman" w:hAnsi="Times New Roman" w:cs="Times New Roman"/>
                <w:sz w:val="24"/>
                <w:szCs w:val="24"/>
              </w:rPr>
              <w:t>ы должны</w:t>
            </w: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тем, чтобы оболочка равномерно распределялась на комбинезоне.</w:t>
            </w:r>
          </w:p>
          <w:p w:rsidR="00A748AC" w:rsidRDefault="00A748AC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67" w:rsidRPr="00334367" w:rsidRDefault="00334367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  <w:r w:rsidR="007B0069">
              <w:rPr>
                <w:rFonts w:ascii="Times New Roman" w:hAnsi="Times New Roman" w:cs="Times New Roman"/>
                <w:sz w:val="24"/>
                <w:szCs w:val="24"/>
              </w:rPr>
              <w:t>ы застегивают</w:t>
            </w: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 xml:space="preserve"> молнию, закрепляет </w:t>
            </w:r>
            <w:proofErr w:type="spellStart"/>
            <w:r w:rsidRPr="00334367">
              <w:rPr>
                <w:rFonts w:ascii="Times New Roman" w:hAnsi="Times New Roman" w:cs="Times New Roman"/>
                <w:sz w:val="24"/>
                <w:szCs w:val="24"/>
              </w:rPr>
              <w:t>затяжник</w:t>
            </w:r>
            <w:proofErr w:type="spellEnd"/>
            <w:r w:rsidRPr="00334367">
              <w:rPr>
                <w:rFonts w:ascii="Times New Roman" w:hAnsi="Times New Roman" w:cs="Times New Roman"/>
                <w:sz w:val="24"/>
                <w:szCs w:val="24"/>
              </w:rPr>
              <w:t xml:space="preserve"> на горловине (для предотвращения самопроизвольного расстегивания застежки-молнии), застегивает клапан, защищающий молнию, на кнопки.</w:t>
            </w:r>
          </w:p>
          <w:p w:rsidR="00A748AC" w:rsidRDefault="00A748AC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67" w:rsidRPr="00334367" w:rsidRDefault="00334367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 xml:space="preserve">Закрывается откидной капюшон </w:t>
            </w:r>
            <w:proofErr w:type="spellStart"/>
            <w:r w:rsidRPr="00334367">
              <w:rPr>
                <w:rFonts w:ascii="Times New Roman" w:hAnsi="Times New Roman" w:cs="Times New Roman"/>
                <w:sz w:val="24"/>
                <w:szCs w:val="24"/>
              </w:rPr>
              <w:t>теплоотражательной</w:t>
            </w:r>
            <w:proofErr w:type="spellEnd"/>
            <w:r w:rsidRPr="00334367">
              <w:rPr>
                <w:rFonts w:ascii="Times New Roman" w:hAnsi="Times New Roman" w:cs="Times New Roman"/>
                <w:sz w:val="24"/>
                <w:szCs w:val="24"/>
              </w:rPr>
              <w:t xml:space="preserve"> оболочки, при этом его нижняя часть вертикальным движением направляется вдоль оболочки таким образом, чтобы были совмещены клапаны капюшона и оболочки. Убедившись в </w:t>
            </w:r>
            <w:r w:rsidRPr="0033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правильном совмещении клапанов по всему периметру, ремень-фиксатор пропускают через шлевки и фиксируют с помощью карабина.</w:t>
            </w:r>
          </w:p>
          <w:p w:rsidR="00A748AC" w:rsidRDefault="00A748AC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67" w:rsidRPr="00334367" w:rsidRDefault="00334367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 xml:space="preserve">Надеваются рукавицы наружные, при этом их манжетная часть располагается поверх манжетной части </w:t>
            </w:r>
            <w:proofErr w:type="spellStart"/>
            <w:r w:rsidRPr="00334367">
              <w:rPr>
                <w:rFonts w:ascii="Times New Roman" w:hAnsi="Times New Roman" w:cs="Times New Roman"/>
                <w:sz w:val="24"/>
                <w:szCs w:val="24"/>
              </w:rPr>
              <w:t>теплоотражательной</w:t>
            </w:r>
            <w:proofErr w:type="spellEnd"/>
            <w:r w:rsidRPr="00334367">
              <w:rPr>
                <w:rFonts w:ascii="Times New Roman" w:hAnsi="Times New Roman" w:cs="Times New Roman"/>
                <w:sz w:val="24"/>
                <w:szCs w:val="24"/>
              </w:rPr>
              <w:t xml:space="preserve"> оболочки. Соединение рукавиц с наружной обол</w:t>
            </w:r>
            <w:r w:rsidR="007B0069">
              <w:rPr>
                <w:rFonts w:ascii="Times New Roman" w:hAnsi="Times New Roman" w:cs="Times New Roman"/>
                <w:sz w:val="24"/>
                <w:szCs w:val="24"/>
              </w:rPr>
              <w:t>очкой осуществляется ассистентами</w:t>
            </w: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кнопок.</w:t>
            </w:r>
          </w:p>
          <w:p w:rsidR="00A748AC" w:rsidRDefault="00A748AC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67" w:rsidRPr="00334367" w:rsidRDefault="00334367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>Одетый в комплект пожарный несколько раз приседает, чтобы убедиться в том, что нигде не давит и движения его не стеснены, и проверяет достаточность обзора сквозь иллюминатор.</w:t>
            </w:r>
          </w:p>
          <w:p w:rsidR="00334367" w:rsidRPr="00334367" w:rsidRDefault="00334367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>При необходимости производится дополнительная подгонка.</w:t>
            </w:r>
          </w:p>
          <w:p w:rsidR="00A748AC" w:rsidRDefault="00A748AC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AC" w:rsidRPr="00A748AC" w:rsidRDefault="00A748AC" w:rsidP="003343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Снятие комплекта</w:t>
            </w:r>
          </w:p>
          <w:p w:rsidR="00334367" w:rsidRPr="00334367" w:rsidRDefault="00A748AC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ТК-800</w:t>
            </w:r>
            <w:r w:rsidR="00334367" w:rsidRPr="00334367">
              <w:rPr>
                <w:rFonts w:ascii="Times New Roman" w:hAnsi="Times New Roman" w:cs="Times New Roman"/>
                <w:sz w:val="24"/>
                <w:szCs w:val="24"/>
              </w:rPr>
              <w:t xml:space="preserve"> осущест</w:t>
            </w:r>
            <w:r w:rsidR="007B0069">
              <w:rPr>
                <w:rFonts w:ascii="Times New Roman" w:hAnsi="Times New Roman" w:cs="Times New Roman"/>
                <w:sz w:val="24"/>
                <w:szCs w:val="24"/>
              </w:rPr>
              <w:t>вляется также при помощи ассистентов</w:t>
            </w:r>
            <w:r w:rsidR="00334367" w:rsidRPr="00334367">
              <w:rPr>
                <w:rFonts w:ascii="Times New Roman" w:hAnsi="Times New Roman" w:cs="Times New Roman"/>
                <w:sz w:val="24"/>
                <w:szCs w:val="24"/>
              </w:rPr>
              <w:t xml:space="preserve"> в последовательности, обратной надеванию. В случае экстренной необходимости может производиться аварийное раскрытие костюма. Для этого снимается откидной капюшон и расстегивается карабин шнуровки аварийного выхода.</w:t>
            </w:r>
          </w:p>
          <w:p w:rsidR="00A748AC" w:rsidRDefault="00A748AC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67" w:rsidRPr="00334367" w:rsidRDefault="00334367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AC">
              <w:rPr>
                <w:rFonts w:ascii="Times New Roman" w:hAnsi="Times New Roman" w:cs="Times New Roman"/>
                <w:b/>
                <w:sz w:val="24"/>
                <w:szCs w:val="24"/>
              </w:rPr>
              <w:t>После работы комплект аккуратно складывается в следующей последовательности</w:t>
            </w: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4367" w:rsidRPr="00A748AC" w:rsidRDefault="00334367" w:rsidP="00A748AC">
            <w:pPr>
              <w:pStyle w:val="a4"/>
              <w:numPr>
                <w:ilvl w:val="0"/>
                <w:numId w:val="14"/>
              </w:numPr>
              <w:ind w:left="25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AC">
              <w:rPr>
                <w:rFonts w:ascii="Times New Roman" w:hAnsi="Times New Roman" w:cs="Times New Roman"/>
                <w:sz w:val="24"/>
                <w:szCs w:val="24"/>
              </w:rPr>
              <w:t>теплоизолирующий комбинезон разложить на столе спинкой вниз, на его передней части уложить сначала рукава, а затем капюшон с каской, весь комбинезон сложить три раза;</w:t>
            </w:r>
          </w:p>
          <w:p w:rsidR="00334367" w:rsidRPr="00A748AC" w:rsidRDefault="00334367" w:rsidP="00A748AC">
            <w:pPr>
              <w:pStyle w:val="a4"/>
              <w:numPr>
                <w:ilvl w:val="0"/>
                <w:numId w:val="14"/>
              </w:numPr>
              <w:ind w:left="25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AC">
              <w:rPr>
                <w:rFonts w:ascii="Times New Roman" w:hAnsi="Times New Roman" w:cs="Times New Roman"/>
                <w:sz w:val="24"/>
                <w:szCs w:val="24"/>
              </w:rPr>
              <w:t>рукавицы теплоизолирующие и наружные сложить вместе и положить внутрь сложенного комбинезона;</w:t>
            </w:r>
          </w:p>
          <w:p w:rsidR="00334367" w:rsidRPr="00A748AC" w:rsidRDefault="00334367" w:rsidP="00A748AC">
            <w:pPr>
              <w:pStyle w:val="a4"/>
              <w:numPr>
                <w:ilvl w:val="0"/>
                <w:numId w:val="14"/>
              </w:numPr>
              <w:ind w:left="25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AC">
              <w:rPr>
                <w:rFonts w:ascii="Times New Roman" w:hAnsi="Times New Roman" w:cs="Times New Roman"/>
                <w:sz w:val="24"/>
                <w:szCs w:val="24"/>
              </w:rPr>
              <w:t>наружную оболочку разложить на столе спинкой вниз, расправляя отсек дыхательного аппарата вдоль наружной оболочки;</w:t>
            </w:r>
          </w:p>
          <w:p w:rsidR="00334367" w:rsidRPr="00A748AC" w:rsidRDefault="00334367" w:rsidP="00A748AC">
            <w:pPr>
              <w:pStyle w:val="a4"/>
              <w:numPr>
                <w:ilvl w:val="0"/>
                <w:numId w:val="14"/>
              </w:numPr>
              <w:ind w:left="25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AC">
              <w:rPr>
                <w:rFonts w:ascii="Times New Roman" w:hAnsi="Times New Roman" w:cs="Times New Roman"/>
                <w:sz w:val="24"/>
                <w:szCs w:val="24"/>
              </w:rPr>
              <w:t>рукава уложить поверх оболочки, поперек нее, а сверху капюшон с пелериной, уложенный иллюминатором вниз;</w:t>
            </w:r>
          </w:p>
          <w:p w:rsidR="00334367" w:rsidRPr="00A748AC" w:rsidRDefault="00334367" w:rsidP="00A748AC">
            <w:pPr>
              <w:pStyle w:val="a4"/>
              <w:numPr>
                <w:ilvl w:val="0"/>
                <w:numId w:val="14"/>
              </w:numPr>
              <w:ind w:left="25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AC">
              <w:rPr>
                <w:rFonts w:ascii="Times New Roman" w:hAnsi="Times New Roman" w:cs="Times New Roman"/>
                <w:sz w:val="24"/>
                <w:szCs w:val="24"/>
              </w:rPr>
              <w:t>наружную оболочку перегнуть спинкой вниз три раза;</w:t>
            </w:r>
          </w:p>
          <w:p w:rsidR="00334367" w:rsidRPr="00A748AC" w:rsidRDefault="00334367" w:rsidP="00A748AC">
            <w:pPr>
              <w:pStyle w:val="a4"/>
              <w:numPr>
                <w:ilvl w:val="0"/>
                <w:numId w:val="14"/>
              </w:numPr>
              <w:ind w:left="25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AC">
              <w:rPr>
                <w:rFonts w:ascii="Times New Roman" w:hAnsi="Times New Roman" w:cs="Times New Roman"/>
                <w:sz w:val="24"/>
                <w:szCs w:val="24"/>
              </w:rPr>
              <w:t>в бахилы вставить стельки из кремнеземной ткани с металлизированным покрытием, союзки резиновые и валяные сапоги со вставленными теплоизолирующими стельками.</w:t>
            </w:r>
          </w:p>
          <w:p w:rsidR="00A748AC" w:rsidRDefault="00A748AC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63" w:rsidRPr="00334367" w:rsidRDefault="00334367" w:rsidP="0033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A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должен быть уложен в специальную сумку в следующем порядке</w:t>
            </w:r>
            <w:r w:rsidRPr="00334367">
              <w:rPr>
                <w:rFonts w:ascii="Times New Roman" w:hAnsi="Times New Roman" w:cs="Times New Roman"/>
                <w:sz w:val="24"/>
                <w:szCs w:val="24"/>
              </w:rPr>
              <w:t>: комплект обуви, комбинезон теплоизолирующий с каской и рукавицами, наружная оболочка.</w:t>
            </w:r>
          </w:p>
        </w:tc>
      </w:tr>
      <w:tr w:rsidR="00AE08CE" w:rsidRPr="002020A0" w:rsidTr="00F87519">
        <w:tc>
          <w:tcPr>
            <w:tcW w:w="560" w:type="dxa"/>
          </w:tcPr>
          <w:p w:rsidR="0031029A" w:rsidRDefault="0031029A" w:rsidP="00CC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</w:t>
            </w:r>
          </w:p>
        </w:tc>
        <w:tc>
          <w:tcPr>
            <w:tcW w:w="2275" w:type="dxa"/>
          </w:tcPr>
          <w:p w:rsidR="0031029A" w:rsidRPr="00CC205F" w:rsidRDefault="0031029A" w:rsidP="002020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205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8"/>
                <w:u w:val="single"/>
              </w:rPr>
              <w:t>Заключительная часть</w:t>
            </w:r>
          </w:p>
        </w:tc>
        <w:tc>
          <w:tcPr>
            <w:tcW w:w="910" w:type="dxa"/>
          </w:tcPr>
          <w:p w:rsidR="0031029A" w:rsidRDefault="00911D82" w:rsidP="0031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6887" w:type="dxa"/>
          </w:tcPr>
          <w:p w:rsidR="00CC205F" w:rsidRPr="00CC205F" w:rsidRDefault="00CC205F" w:rsidP="00CC205F">
            <w:pPr>
              <w:spacing w:after="6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205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Завершение </w:t>
            </w:r>
            <w:r w:rsidR="00911D82">
              <w:rPr>
                <w:rFonts w:ascii="Times New Roman" w:hAnsi="Times New Roman" w:cs="Times New Roman"/>
                <w:b/>
                <w:sz w:val="24"/>
                <w:szCs w:val="28"/>
              </w:rPr>
              <w:t>занятия</w:t>
            </w:r>
          </w:p>
          <w:p w:rsidR="00911D82" w:rsidRDefault="00F92677" w:rsidP="00911D82">
            <w:pPr>
              <w:pStyle w:val="a4"/>
              <w:numPr>
                <w:ilvl w:val="0"/>
                <w:numId w:val="15"/>
              </w:numPr>
              <w:spacing w:after="60"/>
              <w:ind w:left="257" w:hanging="21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активизация</w:t>
            </w:r>
            <w:r w:rsidR="00CC205F" w:rsidRPr="00911D82">
              <w:rPr>
                <w:rFonts w:ascii="Times New Roman" w:hAnsi="Times New Roman" w:cs="Times New Roman"/>
                <w:sz w:val="24"/>
              </w:rPr>
              <w:t xml:space="preserve"> восстановительных процессов в организме обучаемых</w:t>
            </w:r>
            <w:r w:rsidR="00911D82" w:rsidRPr="00911D82">
              <w:rPr>
                <w:rFonts w:ascii="Times New Roman" w:hAnsi="Times New Roman" w:cs="Times New Roman"/>
                <w:sz w:val="24"/>
              </w:rPr>
              <w:t>;</w:t>
            </w:r>
          </w:p>
          <w:p w:rsidR="00911D82" w:rsidRPr="00911D82" w:rsidRDefault="00CC205F" w:rsidP="00911D82">
            <w:pPr>
              <w:pStyle w:val="a4"/>
              <w:numPr>
                <w:ilvl w:val="0"/>
                <w:numId w:val="15"/>
              </w:numPr>
              <w:spacing w:after="60"/>
              <w:ind w:left="257" w:hanging="218"/>
              <w:rPr>
                <w:rFonts w:ascii="Times New Roman" w:hAnsi="Times New Roman" w:cs="Times New Roman"/>
                <w:sz w:val="24"/>
                <w:szCs w:val="28"/>
              </w:rPr>
            </w:pPr>
            <w:r w:rsidRPr="00911D82">
              <w:rPr>
                <w:rFonts w:ascii="Times New Roman" w:hAnsi="Times New Roman" w:cs="Times New Roman"/>
                <w:sz w:val="24"/>
              </w:rPr>
              <w:t>привед</w:t>
            </w:r>
            <w:r w:rsidR="00F92677">
              <w:rPr>
                <w:rFonts w:ascii="Times New Roman" w:hAnsi="Times New Roman" w:cs="Times New Roman"/>
                <w:sz w:val="24"/>
              </w:rPr>
              <w:t>ение</w:t>
            </w:r>
            <w:r w:rsidR="00911D82" w:rsidRPr="00911D82">
              <w:rPr>
                <w:rFonts w:ascii="Times New Roman" w:hAnsi="Times New Roman" w:cs="Times New Roman"/>
                <w:sz w:val="24"/>
              </w:rPr>
              <w:t xml:space="preserve"> в порядок учебных объектов;</w:t>
            </w:r>
          </w:p>
          <w:p w:rsidR="00911D82" w:rsidRPr="00911D82" w:rsidRDefault="00911D82" w:rsidP="00911D82">
            <w:pPr>
              <w:pStyle w:val="a4"/>
              <w:numPr>
                <w:ilvl w:val="0"/>
                <w:numId w:val="15"/>
              </w:numPr>
              <w:ind w:left="257" w:hanging="218"/>
              <w:rPr>
                <w:rFonts w:ascii="Times New Roman" w:hAnsi="Times New Roman" w:cs="Times New Roman"/>
                <w:sz w:val="24"/>
              </w:rPr>
            </w:pPr>
            <w:r w:rsidRPr="00911D82">
              <w:rPr>
                <w:rFonts w:ascii="Times New Roman" w:hAnsi="Times New Roman" w:cs="Times New Roman"/>
                <w:sz w:val="24"/>
              </w:rPr>
              <w:t xml:space="preserve">построение личного состава; </w:t>
            </w:r>
          </w:p>
          <w:p w:rsidR="00911D82" w:rsidRPr="00911D82" w:rsidRDefault="00F92677" w:rsidP="00911D82">
            <w:pPr>
              <w:pStyle w:val="a4"/>
              <w:numPr>
                <w:ilvl w:val="0"/>
                <w:numId w:val="15"/>
              </w:numPr>
              <w:ind w:left="257" w:hanging="2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</w:t>
            </w:r>
            <w:r w:rsidR="00911D82" w:rsidRPr="00911D82">
              <w:rPr>
                <w:rFonts w:ascii="Times New Roman" w:hAnsi="Times New Roman" w:cs="Times New Roman"/>
                <w:sz w:val="24"/>
              </w:rPr>
              <w:t xml:space="preserve"> итогов;</w:t>
            </w:r>
            <w:r w:rsidR="00CC205F" w:rsidRPr="00911D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1029A" w:rsidRDefault="00F92677" w:rsidP="002020A0">
            <w:pPr>
              <w:pStyle w:val="a4"/>
              <w:numPr>
                <w:ilvl w:val="0"/>
                <w:numId w:val="15"/>
              </w:numPr>
              <w:ind w:left="257" w:hanging="2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постановка</w:t>
            </w:r>
            <w:r w:rsidR="00CC205F" w:rsidRPr="00911D82">
              <w:rPr>
                <w:rFonts w:ascii="Times New Roman" w:hAnsi="Times New Roman" w:cs="Times New Roman"/>
                <w:sz w:val="24"/>
              </w:rPr>
              <w:t xml:space="preserve"> задач для самостоятельной работы.</w:t>
            </w:r>
          </w:p>
          <w:p w:rsidR="00E729D5" w:rsidRPr="00E729D5" w:rsidRDefault="00E729D5" w:rsidP="00E729D5">
            <w:pPr>
              <w:pStyle w:val="a4"/>
              <w:ind w:left="257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tab/>
      </w:r>
    </w:p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t>Пособия и оборудо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D7670">
        <w:rPr>
          <w:rFonts w:ascii="Times New Roman" w:hAnsi="Times New Roman" w:cs="Times New Roman"/>
          <w:sz w:val="28"/>
          <w:szCs w:val="28"/>
        </w:rPr>
        <w:t xml:space="preserve">ание, используемые на </w:t>
      </w:r>
      <w:proofErr w:type="gramStart"/>
      <w:r w:rsidR="00FD7670">
        <w:rPr>
          <w:rFonts w:ascii="Times New Roman" w:hAnsi="Times New Roman" w:cs="Times New Roman"/>
          <w:sz w:val="28"/>
          <w:szCs w:val="28"/>
        </w:rPr>
        <w:t xml:space="preserve">занятии: </w:t>
      </w:r>
      <w:r w:rsidR="00E738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42651">
        <w:rPr>
          <w:rFonts w:ascii="Times New Roman" w:hAnsi="Times New Roman" w:cs="Times New Roman"/>
          <w:sz w:val="28"/>
          <w:szCs w:val="28"/>
          <w:u w:val="single"/>
        </w:rPr>
        <w:t>специальная</w:t>
      </w:r>
      <w:proofErr w:type="gramEnd"/>
      <w:r w:rsidR="00E73884">
        <w:rPr>
          <w:rFonts w:ascii="Times New Roman" w:hAnsi="Times New Roman" w:cs="Times New Roman"/>
          <w:sz w:val="28"/>
          <w:szCs w:val="28"/>
          <w:u w:val="single"/>
        </w:rPr>
        <w:t xml:space="preserve"> одежда пожарного (</w:t>
      </w:r>
      <w:proofErr w:type="spellStart"/>
      <w:r w:rsidR="00E73884">
        <w:rPr>
          <w:rFonts w:ascii="Times New Roman" w:hAnsi="Times New Roman" w:cs="Times New Roman"/>
          <w:sz w:val="28"/>
          <w:szCs w:val="28"/>
          <w:u w:val="single"/>
        </w:rPr>
        <w:t>теплоотражательный</w:t>
      </w:r>
      <w:proofErr w:type="spellEnd"/>
      <w:r w:rsidR="00E73884">
        <w:rPr>
          <w:rFonts w:ascii="Times New Roman" w:hAnsi="Times New Roman" w:cs="Times New Roman"/>
          <w:sz w:val="28"/>
          <w:szCs w:val="28"/>
          <w:u w:val="single"/>
        </w:rPr>
        <w:t xml:space="preserve"> костюм</w:t>
      </w:r>
      <w:r w:rsidR="00E73884" w:rsidRPr="00E73884">
        <w:rPr>
          <w:rFonts w:ascii="Times New Roman" w:hAnsi="Times New Roman" w:cs="Times New Roman"/>
          <w:sz w:val="28"/>
          <w:szCs w:val="28"/>
          <w:u w:val="single"/>
        </w:rPr>
        <w:t xml:space="preserve"> ТК-800</w:t>
      </w:r>
      <w:r w:rsidR="00E73884">
        <w:rPr>
          <w:rFonts w:ascii="Times New Roman" w:hAnsi="Times New Roman" w:cs="Times New Roman"/>
          <w:sz w:val="28"/>
          <w:szCs w:val="28"/>
          <w:u w:val="single"/>
        </w:rPr>
        <w:t xml:space="preserve">), СИЗОД, </w:t>
      </w:r>
      <w:r w:rsidR="003220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22006">
        <w:rPr>
          <w:rFonts w:ascii="Times New Roman" w:hAnsi="Times New Roman" w:cs="Times New Roman"/>
          <w:sz w:val="28"/>
          <w:szCs w:val="28"/>
          <w:u w:val="single"/>
        </w:rPr>
        <w:t>стелаж</w:t>
      </w:r>
      <w:proofErr w:type="spellEnd"/>
      <w:r w:rsidR="00322006">
        <w:rPr>
          <w:rFonts w:ascii="Times New Roman" w:hAnsi="Times New Roman" w:cs="Times New Roman"/>
          <w:sz w:val="28"/>
          <w:szCs w:val="28"/>
          <w:u w:val="single"/>
        </w:rPr>
        <w:t xml:space="preserve">  для укладки </w:t>
      </w:r>
      <w:r w:rsidR="009219A2">
        <w:rPr>
          <w:rFonts w:ascii="Times New Roman" w:hAnsi="Times New Roman" w:cs="Times New Roman"/>
          <w:sz w:val="28"/>
          <w:szCs w:val="28"/>
          <w:u w:val="single"/>
        </w:rPr>
        <w:t>комплекта ТК-800</w:t>
      </w:r>
      <w:r w:rsidR="00E73884">
        <w:rPr>
          <w:rFonts w:ascii="Times New Roman" w:hAnsi="Times New Roman" w:cs="Times New Roman"/>
          <w:sz w:val="28"/>
          <w:szCs w:val="28"/>
          <w:u w:val="single"/>
        </w:rPr>
        <w:t xml:space="preserve">.                                                                                                                               </w:t>
      </w:r>
      <w:r w:rsidR="009219A2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FD7670" w:rsidRPr="00FD7670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lastRenderedPageBreak/>
        <w:t>Задания  для  самостоятельной  работы  слуша</w:t>
      </w:r>
      <w:r>
        <w:rPr>
          <w:rFonts w:ascii="Times New Roman" w:hAnsi="Times New Roman" w:cs="Times New Roman"/>
          <w:sz w:val="28"/>
          <w:szCs w:val="28"/>
        </w:rPr>
        <w:t xml:space="preserve">телей и подготовка к следующему занятию: </w:t>
      </w:r>
      <w:r w:rsidRPr="002020A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</w:t>
      </w:r>
    </w:p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</w:p>
    <w:p w:rsidR="002020A0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 г.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70CC5" w:rsidRPr="002020A0" w:rsidRDefault="002020A0" w:rsidP="002020A0">
      <w:pPr>
        <w:rPr>
          <w:rFonts w:ascii="Times New Roman" w:hAnsi="Times New Roman" w:cs="Times New Roman"/>
          <w:sz w:val="28"/>
          <w:szCs w:val="28"/>
        </w:rPr>
      </w:pPr>
      <w:r w:rsidRPr="002020A0">
        <w:rPr>
          <w:rFonts w:ascii="Times New Roman" w:hAnsi="Times New Roman" w:cs="Times New Roman"/>
          <w:sz w:val="28"/>
          <w:szCs w:val="28"/>
        </w:rPr>
        <w:t>Руководитель занятия 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</w:t>
      </w:r>
      <w:r w:rsidRPr="002020A0">
        <w:rPr>
          <w:rFonts w:ascii="Times New Roman" w:hAnsi="Times New Roman" w:cs="Times New Roman"/>
          <w:sz w:val="28"/>
          <w:szCs w:val="28"/>
        </w:rPr>
        <w:t xml:space="preserve">  (фамилия, </w:t>
      </w:r>
      <w:proofErr w:type="spellStart"/>
      <w:r w:rsidRPr="002020A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020A0">
        <w:rPr>
          <w:rFonts w:ascii="Times New Roman" w:hAnsi="Times New Roman" w:cs="Times New Roman"/>
          <w:sz w:val="28"/>
          <w:szCs w:val="28"/>
        </w:rPr>
        <w:t>.) (дата, подпись)</w:t>
      </w:r>
    </w:p>
    <w:sectPr w:rsidR="00870CC5" w:rsidRPr="002020A0" w:rsidSect="00F8268B"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AC8" w:rsidRDefault="00662AC8" w:rsidP="00F8268B">
      <w:pPr>
        <w:spacing w:after="0" w:line="240" w:lineRule="auto"/>
      </w:pPr>
      <w:r>
        <w:separator/>
      </w:r>
    </w:p>
  </w:endnote>
  <w:endnote w:type="continuationSeparator" w:id="0">
    <w:p w:rsidR="00662AC8" w:rsidRDefault="00662AC8" w:rsidP="00F8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AC8" w:rsidRDefault="00662AC8" w:rsidP="00F8268B">
      <w:pPr>
        <w:spacing w:after="0" w:line="240" w:lineRule="auto"/>
      </w:pPr>
      <w:r>
        <w:separator/>
      </w:r>
    </w:p>
  </w:footnote>
  <w:footnote w:type="continuationSeparator" w:id="0">
    <w:p w:rsidR="00662AC8" w:rsidRDefault="00662AC8" w:rsidP="00F82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F72"/>
    <w:multiLevelType w:val="hybridMultilevel"/>
    <w:tmpl w:val="19D2C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4DED"/>
    <w:multiLevelType w:val="hybridMultilevel"/>
    <w:tmpl w:val="63AE8972"/>
    <w:lvl w:ilvl="0" w:tplc="98941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12C4"/>
    <w:multiLevelType w:val="hybridMultilevel"/>
    <w:tmpl w:val="18DC21B0"/>
    <w:lvl w:ilvl="0" w:tplc="332201F8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676AE"/>
    <w:multiLevelType w:val="hybridMultilevel"/>
    <w:tmpl w:val="63040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C3FB6"/>
    <w:multiLevelType w:val="hybridMultilevel"/>
    <w:tmpl w:val="04C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823CC"/>
    <w:multiLevelType w:val="hybridMultilevel"/>
    <w:tmpl w:val="F2369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F20DB"/>
    <w:multiLevelType w:val="hybridMultilevel"/>
    <w:tmpl w:val="77D22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264F"/>
    <w:multiLevelType w:val="hybridMultilevel"/>
    <w:tmpl w:val="C2D88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254A8"/>
    <w:multiLevelType w:val="hybridMultilevel"/>
    <w:tmpl w:val="DE702C7A"/>
    <w:lvl w:ilvl="0" w:tplc="332201F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62BB4"/>
    <w:multiLevelType w:val="hybridMultilevel"/>
    <w:tmpl w:val="0B8A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F7063"/>
    <w:multiLevelType w:val="hybridMultilevel"/>
    <w:tmpl w:val="9C921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1C5"/>
    <w:multiLevelType w:val="hybridMultilevel"/>
    <w:tmpl w:val="EAC05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82D37"/>
    <w:multiLevelType w:val="hybridMultilevel"/>
    <w:tmpl w:val="93E67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824EF"/>
    <w:multiLevelType w:val="hybridMultilevel"/>
    <w:tmpl w:val="51FA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0673B"/>
    <w:multiLevelType w:val="hybridMultilevel"/>
    <w:tmpl w:val="1C903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A3018"/>
    <w:multiLevelType w:val="hybridMultilevel"/>
    <w:tmpl w:val="74BA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92E25"/>
    <w:multiLevelType w:val="hybridMultilevel"/>
    <w:tmpl w:val="7A6E6D42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7" w15:restartNumberingAfterBreak="0">
    <w:nsid w:val="6990000A"/>
    <w:multiLevelType w:val="hybridMultilevel"/>
    <w:tmpl w:val="5DB8DCDA"/>
    <w:lvl w:ilvl="0" w:tplc="332201F8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C27BA3"/>
    <w:multiLevelType w:val="hybridMultilevel"/>
    <w:tmpl w:val="030E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14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17"/>
  </w:num>
  <w:num w:numId="10">
    <w:abstractNumId w:val="3"/>
  </w:num>
  <w:num w:numId="11">
    <w:abstractNumId w:val="9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12"/>
  </w:num>
  <w:num w:numId="17">
    <w:abstractNumId w:val="10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CB"/>
    <w:rsid w:val="0002619F"/>
    <w:rsid w:val="00030529"/>
    <w:rsid w:val="00036D39"/>
    <w:rsid w:val="00067277"/>
    <w:rsid w:val="00070563"/>
    <w:rsid w:val="00076BB3"/>
    <w:rsid w:val="0008010E"/>
    <w:rsid w:val="000966C9"/>
    <w:rsid w:val="00172916"/>
    <w:rsid w:val="002020A0"/>
    <w:rsid w:val="00226643"/>
    <w:rsid w:val="002A50D8"/>
    <w:rsid w:val="002C4845"/>
    <w:rsid w:val="0031029A"/>
    <w:rsid w:val="00322006"/>
    <w:rsid w:val="00334367"/>
    <w:rsid w:val="003451AE"/>
    <w:rsid w:val="003B2C7A"/>
    <w:rsid w:val="003C0F10"/>
    <w:rsid w:val="003F3E49"/>
    <w:rsid w:val="0040431B"/>
    <w:rsid w:val="00442651"/>
    <w:rsid w:val="00444F04"/>
    <w:rsid w:val="00446E12"/>
    <w:rsid w:val="004B0488"/>
    <w:rsid w:val="004C0EA0"/>
    <w:rsid w:val="004E061C"/>
    <w:rsid w:val="004E7D97"/>
    <w:rsid w:val="00500BD4"/>
    <w:rsid w:val="00576810"/>
    <w:rsid w:val="005D7BCB"/>
    <w:rsid w:val="005F7099"/>
    <w:rsid w:val="005F7265"/>
    <w:rsid w:val="006521D5"/>
    <w:rsid w:val="00654879"/>
    <w:rsid w:val="00662AC8"/>
    <w:rsid w:val="0067326D"/>
    <w:rsid w:val="006C233E"/>
    <w:rsid w:val="007B0069"/>
    <w:rsid w:val="0083172E"/>
    <w:rsid w:val="00834BC2"/>
    <w:rsid w:val="00870CC5"/>
    <w:rsid w:val="0087746D"/>
    <w:rsid w:val="008B5A18"/>
    <w:rsid w:val="00911D82"/>
    <w:rsid w:val="009219A2"/>
    <w:rsid w:val="00A748AC"/>
    <w:rsid w:val="00A76929"/>
    <w:rsid w:val="00AD773B"/>
    <w:rsid w:val="00AE08CE"/>
    <w:rsid w:val="00AF0F71"/>
    <w:rsid w:val="00B764FC"/>
    <w:rsid w:val="00B872EA"/>
    <w:rsid w:val="00C44B31"/>
    <w:rsid w:val="00CA522D"/>
    <w:rsid w:val="00CC205F"/>
    <w:rsid w:val="00CC6666"/>
    <w:rsid w:val="00D51C62"/>
    <w:rsid w:val="00E056BC"/>
    <w:rsid w:val="00E301A1"/>
    <w:rsid w:val="00E30683"/>
    <w:rsid w:val="00E710CB"/>
    <w:rsid w:val="00E729D5"/>
    <w:rsid w:val="00E73884"/>
    <w:rsid w:val="00E96781"/>
    <w:rsid w:val="00ED2AE6"/>
    <w:rsid w:val="00F47BC3"/>
    <w:rsid w:val="00F8268B"/>
    <w:rsid w:val="00F87519"/>
    <w:rsid w:val="00F92677"/>
    <w:rsid w:val="00FD7670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10665"/>
  <w15:chartTrackingRefBased/>
  <w15:docId w15:val="{CF54886A-EBC5-49D2-A254-F2FE4E3D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33E"/>
    <w:pPr>
      <w:ind w:left="720"/>
      <w:contextualSpacing/>
    </w:pPr>
  </w:style>
  <w:style w:type="paragraph" w:customStyle="1" w:styleId="ConsPlusNormal">
    <w:name w:val="ConsPlusNormal"/>
    <w:rsid w:val="00080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68B"/>
  </w:style>
  <w:style w:type="paragraph" w:styleId="a7">
    <w:name w:val="footer"/>
    <w:basedOn w:val="a"/>
    <w:link w:val="a8"/>
    <w:uiPriority w:val="99"/>
    <w:unhideWhenUsed/>
    <w:rsid w:val="00F8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CA266A2-74B3-491D-959C-E28F2B6E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ПОЖАРНЫЕ РЕБЯТА</dc:creator>
  <cp:keywords/>
  <dc:description/>
  <cp:lastModifiedBy>Иван</cp:lastModifiedBy>
  <cp:revision>41</cp:revision>
  <dcterms:created xsi:type="dcterms:W3CDTF">2020-09-02T19:37:00Z</dcterms:created>
  <dcterms:modified xsi:type="dcterms:W3CDTF">2021-09-03T13:37:00Z</dcterms:modified>
</cp:coreProperties>
</file>